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290" w:rsidRPr="007E4290" w:rsidRDefault="007E4290" w:rsidP="007E4290">
      <w:pPr>
        <w:jc w:val="center"/>
        <w:rPr>
          <w:b/>
          <w:sz w:val="32"/>
          <w:szCs w:val="32"/>
        </w:rPr>
      </w:pPr>
      <w:r w:rsidRPr="007E4290">
        <w:rPr>
          <w:b/>
          <w:sz w:val="32"/>
          <w:szCs w:val="32"/>
        </w:rPr>
        <w:t xml:space="preserve">Group </w:t>
      </w:r>
      <w:r w:rsidR="00E5086D" w:rsidRPr="00BF1C0E">
        <w:rPr>
          <w:b/>
          <w:sz w:val="32"/>
          <w:szCs w:val="32"/>
        </w:rPr>
        <w:t>Booking</w:t>
      </w:r>
      <w:r w:rsidRPr="007E4290">
        <w:rPr>
          <w:b/>
          <w:sz w:val="32"/>
          <w:szCs w:val="32"/>
        </w:rPr>
        <w:t xml:space="preserve"> Form</w:t>
      </w:r>
    </w:p>
    <w:p w:rsidR="007E4290" w:rsidRDefault="007E4290" w:rsidP="007E4290">
      <w:pPr>
        <w:jc w:val="center"/>
      </w:pPr>
    </w:p>
    <w:p w:rsidR="007E4290" w:rsidRPr="006D1203" w:rsidRDefault="007E4290" w:rsidP="00322B08">
      <w:pPr>
        <w:tabs>
          <w:tab w:val="left" w:pos="8910"/>
          <w:tab w:val="left" w:pos="12240"/>
        </w:tabs>
        <w:ind w:left="-810" w:right="-810"/>
        <w:rPr>
          <w:sz w:val="24"/>
          <w:szCs w:val="24"/>
        </w:rPr>
      </w:pPr>
      <w:r w:rsidRPr="006D1203">
        <w:rPr>
          <w:b/>
          <w:sz w:val="24"/>
          <w:szCs w:val="24"/>
        </w:rPr>
        <w:t>Group/Sponsor Name:</w:t>
      </w:r>
      <w:r w:rsidRPr="006D1203">
        <w:rPr>
          <w:sz w:val="24"/>
          <w:szCs w:val="24"/>
          <w:u w:val="single"/>
        </w:rPr>
        <w:tab/>
      </w:r>
      <w:r w:rsidRPr="006D1203">
        <w:rPr>
          <w:b/>
          <w:sz w:val="24"/>
          <w:szCs w:val="24"/>
        </w:rPr>
        <w:t>Date:</w:t>
      </w:r>
      <w:r w:rsidRPr="006D1203">
        <w:rPr>
          <w:sz w:val="24"/>
          <w:szCs w:val="24"/>
          <w:u w:val="single"/>
        </w:rPr>
        <w:t xml:space="preserve"> </w:t>
      </w:r>
      <w:r w:rsidRPr="006D1203">
        <w:rPr>
          <w:sz w:val="24"/>
          <w:szCs w:val="24"/>
          <w:u w:val="single"/>
        </w:rPr>
        <w:tab/>
      </w:r>
      <w:r w:rsidR="00322B08" w:rsidRPr="006D1203">
        <w:rPr>
          <w:sz w:val="24"/>
          <w:szCs w:val="24"/>
          <w:u w:val="single"/>
        </w:rPr>
        <w:tab/>
      </w:r>
    </w:p>
    <w:p w:rsidR="007E4290" w:rsidRDefault="007E4290"/>
    <w:p w:rsidR="007E4290" w:rsidRPr="006D1203" w:rsidRDefault="00766947" w:rsidP="00766947">
      <w:pPr>
        <w:ind w:left="-810"/>
        <w:rPr>
          <w:b/>
          <w:sz w:val="24"/>
          <w:szCs w:val="24"/>
        </w:rPr>
      </w:pPr>
      <w:r w:rsidRPr="006D1203">
        <w:rPr>
          <w:b/>
          <w:sz w:val="24"/>
          <w:szCs w:val="24"/>
        </w:rPr>
        <w:t>Please fill in the number of rooms that you are requesting for each day</w:t>
      </w:r>
      <w:r w:rsidR="00F96564">
        <w:rPr>
          <w:b/>
          <w:sz w:val="24"/>
          <w:szCs w:val="24"/>
        </w:rPr>
        <w:t xml:space="preserve"> </w:t>
      </w:r>
      <w:r w:rsidR="00F96564" w:rsidRPr="006D1203">
        <w:rPr>
          <w:b/>
          <w:sz w:val="24"/>
          <w:szCs w:val="24"/>
        </w:rPr>
        <w:t>in the table below</w:t>
      </w:r>
      <w:r w:rsidRPr="006D1203">
        <w:rPr>
          <w:b/>
          <w:sz w:val="24"/>
          <w:szCs w:val="24"/>
        </w:rPr>
        <w:t>.</w:t>
      </w:r>
    </w:p>
    <w:tbl>
      <w:tblPr>
        <w:tblStyle w:val="TableGrid"/>
        <w:tblW w:w="14760" w:type="dxa"/>
        <w:tblInd w:w="-815" w:type="dxa"/>
        <w:tblLook w:val="04A0" w:firstRow="1" w:lastRow="0" w:firstColumn="1" w:lastColumn="0" w:noHBand="0" w:noVBand="1"/>
      </w:tblPr>
      <w:tblGrid>
        <w:gridCol w:w="1890"/>
        <w:gridCol w:w="1620"/>
        <w:gridCol w:w="1260"/>
        <w:gridCol w:w="1080"/>
        <w:gridCol w:w="1080"/>
        <w:gridCol w:w="1080"/>
        <w:gridCol w:w="1080"/>
        <w:gridCol w:w="1080"/>
        <w:gridCol w:w="1170"/>
        <w:gridCol w:w="1080"/>
        <w:gridCol w:w="1080"/>
        <w:gridCol w:w="1260"/>
      </w:tblGrid>
      <w:tr w:rsidR="007E4290" w:rsidTr="006D1203">
        <w:tc>
          <w:tcPr>
            <w:tcW w:w="1890" w:type="dxa"/>
            <w:shd w:val="clear" w:color="auto" w:fill="BDD6EE" w:themeFill="accent1" w:themeFillTint="66"/>
          </w:tcPr>
          <w:p w:rsidR="007E4290" w:rsidRPr="006D1203" w:rsidRDefault="00F96564">
            <w:pPr>
              <w:rPr>
                <w:b/>
                <w:sz w:val="20"/>
                <w:szCs w:val="20"/>
              </w:rPr>
            </w:pPr>
            <w:r>
              <w:rPr>
                <w:b/>
                <w:sz w:val="20"/>
                <w:szCs w:val="20"/>
              </w:rPr>
              <w:t>Type of Room</w:t>
            </w:r>
          </w:p>
        </w:tc>
        <w:tc>
          <w:tcPr>
            <w:tcW w:w="1620" w:type="dxa"/>
            <w:shd w:val="clear" w:color="auto" w:fill="BDD6EE" w:themeFill="accent1" w:themeFillTint="66"/>
          </w:tcPr>
          <w:p w:rsidR="007E4290" w:rsidRPr="006D1203" w:rsidRDefault="007E4290">
            <w:pPr>
              <w:rPr>
                <w:b/>
                <w:sz w:val="20"/>
                <w:szCs w:val="20"/>
              </w:rPr>
            </w:pPr>
            <w:r w:rsidRPr="006D1203">
              <w:rPr>
                <w:b/>
                <w:sz w:val="20"/>
                <w:szCs w:val="20"/>
              </w:rPr>
              <w:t>Rates SGL/DBL</w:t>
            </w:r>
          </w:p>
        </w:tc>
        <w:tc>
          <w:tcPr>
            <w:tcW w:w="1260" w:type="dxa"/>
            <w:shd w:val="clear" w:color="auto" w:fill="BDD6EE" w:themeFill="accent1" w:themeFillTint="66"/>
          </w:tcPr>
          <w:p w:rsidR="007E4290" w:rsidRPr="006D1203" w:rsidRDefault="007E4290" w:rsidP="00392579">
            <w:pPr>
              <w:jc w:val="center"/>
              <w:rPr>
                <w:b/>
                <w:sz w:val="20"/>
                <w:szCs w:val="20"/>
              </w:rPr>
            </w:pPr>
            <w:r w:rsidRPr="006D1203">
              <w:rPr>
                <w:b/>
                <w:sz w:val="20"/>
                <w:szCs w:val="20"/>
              </w:rPr>
              <w:t>13-Jan-19</w:t>
            </w:r>
          </w:p>
        </w:tc>
        <w:tc>
          <w:tcPr>
            <w:tcW w:w="1080" w:type="dxa"/>
            <w:shd w:val="clear" w:color="auto" w:fill="BDD6EE" w:themeFill="accent1" w:themeFillTint="66"/>
          </w:tcPr>
          <w:p w:rsidR="007E4290" w:rsidRPr="006D1203" w:rsidRDefault="007E4290" w:rsidP="00392579">
            <w:pPr>
              <w:jc w:val="center"/>
              <w:rPr>
                <w:b/>
                <w:sz w:val="20"/>
                <w:szCs w:val="20"/>
              </w:rPr>
            </w:pPr>
            <w:r w:rsidRPr="006D1203">
              <w:rPr>
                <w:b/>
                <w:sz w:val="20"/>
                <w:szCs w:val="20"/>
              </w:rPr>
              <w:t>14-Jan-19</w:t>
            </w:r>
          </w:p>
        </w:tc>
        <w:tc>
          <w:tcPr>
            <w:tcW w:w="1080" w:type="dxa"/>
            <w:shd w:val="clear" w:color="auto" w:fill="BDD6EE" w:themeFill="accent1" w:themeFillTint="66"/>
          </w:tcPr>
          <w:p w:rsidR="007E4290" w:rsidRPr="006D1203" w:rsidRDefault="007E4290" w:rsidP="00392579">
            <w:pPr>
              <w:jc w:val="center"/>
              <w:rPr>
                <w:b/>
                <w:sz w:val="20"/>
                <w:szCs w:val="20"/>
              </w:rPr>
            </w:pPr>
            <w:r w:rsidRPr="006D1203">
              <w:rPr>
                <w:b/>
                <w:sz w:val="20"/>
                <w:szCs w:val="20"/>
              </w:rPr>
              <w:t>15-Jan-19</w:t>
            </w:r>
          </w:p>
        </w:tc>
        <w:tc>
          <w:tcPr>
            <w:tcW w:w="1080" w:type="dxa"/>
            <w:shd w:val="clear" w:color="auto" w:fill="BDD6EE" w:themeFill="accent1" w:themeFillTint="66"/>
          </w:tcPr>
          <w:p w:rsidR="007E4290" w:rsidRPr="006D1203" w:rsidRDefault="007E4290" w:rsidP="00392579">
            <w:pPr>
              <w:jc w:val="center"/>
              <w:rPr>
                <w:b/>
                <w:sz w:val="20"/>
                <w:szCs w:val="20"/>
              </w:rPr>
            </w:pPr>
            <w:r w:rsidRPr="006D1203">
              <w:rPr>
                <w:b/>
                <w:sz w:val="20"/>
                <w:szCs w:val="20"/>
              </w:rPr>
              <w:t>16-Jan-19</w:t>
            </w:r>
          </w:p>
        </w:tc>
        <w:tc>
          <w:tcPr>
            <w:tcW w:w="1080" w:type="dxa"/>
            <w:shd w:val="clear" w:color="auto" w:fill="BDD6EE" w:themeFill="accent1" w:themeFillTint="66"/>
          </w:tcPr>
          <w:p w:rsidR="007E4290" w:rsidRPr="006D1203" w:rsidRDefault="007E4290" w:rsidP="00392579">
            <w:pPr>
              <w:jc w:val="center"/>
              <w:rPr>
                <w:b/>
                <w:sz w:val="20"/>
                <w:szCs w:val="20"/>
              </w:rPr>
            </w:pPr>
            <w:r w:rsidRPr="006D1203">
              <w:rPr>
                <w:b/>
                <w:sz w:val="20"/>
                <w:szCs w:val="20"/>
              </w:rPr>
              <w:t>17-Jan-19</w:t>
            </w:r>
          </w:p>
        </w:tc>
        <w:tc>
          <w:tcPr>
            <w:tcW w:w="1080" w:type="dxa"/>
            <w:shd w:val="clear" w:color="auto" w:fill="BDD6EE" w:themeFill="accent1" w:themeFillTint="66"/>
          </w:tcPr>
          <w:p w:rsidR="007E4290" w:rsidRPr="006D1203" w:rsidRDefault="007E4290" w:rsidP="00392579">
            <w:pPr>
              <w:jc w:val="center"/>
              <w:rPr>
                <w:b/>
                <w:sz w:val="20"/>
                <w:szCs w:val="20"/>
              </w:rPr>
            </w:pPr>
            <w:r w:rsidRPr="006D1203">
              <w:rPr>
                <w:b/>
                <w:sz w:val="20"/>
                <w:szCs w:val="20"/>
              </w:rPr>
              <w:t>18-Jan-19</w:t>
            </w:r>
          </w:p>
        </w:tc>
        <w:tc>
          <w:tcPr>
            <w:tcW w:w="1170" w:type="dxa"/>
            <w:shd w:val="clear" w:color="auto" w:fill="BDD6EE" w:themeFill="accent1" w:themeFillTint="66"/>
          </w:tcPr>
          <w:p w:rsidR="007E4290" w:rsidRPr="006D1203" w:rsidRDefault="007E4290" w:rsidP="00392579">
            <w:pPr>
              <w:jc w:val="center"/>
              <w:rPr>
                <w:b/>
                <w:sz w:val="20"/>
                <w:szCs w:val="20"/>
              </w:rPr>
            </w:pPr>
            <w:r w:rsidRPr="006D1203">
              <w:rPr>
                <w:b/>
                <w:sz w:val="20"/>
                <w:szCs w:val="20"/>
              </w:rPr>
              <w:t>19-Jan-19</w:t>
            </w:r>
          </w:p>
        </w:tc>
        <w:tc>
          <w:tcPr>
            <w:tcW w:w="1080" w:type="dxa"/>
            <w:shd w:val="clear" w:color="auto" w:fill="BDD6EE" w:themeFill="accent1" w:themeFillTint="66"/>
          </w:tcPr>
          <w:p w:rsidR="007E4290" w:rsidRPr="006D1203" w:rsidRDefault="007E4290" w:rsidP="00392579">
            <w:pPr>
              <w:jc w:val="center"/>
              <w:rPr>
                <w:b/>
                <w:sz w:val="20"/>
                <w:szCs w:val="20"/>
              </w:rPr>
            </w:pPr>
            <w:r w:rsidRPr="006D1203">
              <w:rPr>
                <w:b/>
                <w:sz w:val="20"/>
                <w:szCs w:val="20"/>
              </w:rPr>
              <w:t>20-Jan-19</w:t>
            </w:r>
          </w:p>
        </w:tc>
        <w:tc>
          <w:tcPr>
            <w:tcW w:w="1080" w:type="dxa"/>
            <w:shd w:val="clear" w:color="auto" w:fill="BDD6EE" w:themeFill="accent1" w:themeFillTint="66"/>
          </w:tcPr>
          <w:p w:rsidR="007E4290" w:rsidRPr="006D1203" w:rsidRDefault="007E4290" w:rsidP="00392579">
            <w:pPr>
              <w:jc w:val="center"/>
              <w:rPr>
                <w:b/>
                <w:sz w:val="20"/>
                <w:szCs w:val="20"/>
              </w:rPr>
            </w:pPr>
            <w:r w:rsidRPr="006D1203">
              <w:rPr>
                <w:b/>
                <w:sz w:val="20"/>
                <w:szCs w:val="20"/>
              </w:rPr>
              <w:t>21-Jan-19</w:t>
            </w:r>
          </w:p>
        </w:tc>
        <w:tc>
          <w:tcPr>
            <w:tcW w:w="1260" w:type="dxa"/>
            <w:shd w:val="clear" w:color="auto" w:fill="BDD6EE" w:themeFill="accent1" w:themeFillTint="66"/>
          </w:tcPr>
          <w:p w:rsidR="007E4290" w:rsidRPr="006D1203" w:rsidRDefault="007E4290" w:rsidP="00392579">
            <w:pPr>
              <w:jc w:val="center"/>
              <w:rPr>
                <w:b/>
                <w:sz w:val="20"/>
                <w:szCs w:val="20"/>
              </w:rPr>
            </w:pPr>
            <w:r w:rsidRPr="006D1203">
              <w:rPr>
                <w:b/>
                <w:sz w:val="20"/>
                <w:szCs w:val="20"/>
              </w:rPr>
              <w:t>Total</w:t>
            </w:r>
          </w:p>
        </w:tc>
      </w:tr>
      <w:tr w:rsidR="007E4290" w:rsidTr="006D1203">
        <w:trPr>
          <w:trHeight w:val="485"/>
        </w:trPr>
        <w:tc>
          <w:tcPr>
            <w:tcW w:w="1890" w:type="dxa"/>
          </w:tcPr>
          <w:p w:rsidR="007E4290" w:rsidRPr="006D1203" w:rsidRDefault="007E4290">
            <w:r w:rsidRPr="006D1203">
              <w:t>Standard</w:t>
            </w:r>
          </w:p>
        </w:tc>
        <w:tc>
          <w:tcPr>
            <w:tcW w:w="1620" w:type="dxa"/>
          </w:tcPr>
          <w:p w:rsidR="007E4290" w:rsidRPr="006D1203" w:rsidRDefault="009C6ED8">
            <w:r>
              <w:rPr>
                <w:rFonts w:eastAsia="Calibri" w:cs="Calibri"/>
                <w:color w:val="000000"/>
              </w:rPr>
              <w:t>1195/1395 DKK</w:t>
            </w:r>
          </w:p>
        </w:tc>
        <w:tc>
          <w:tcPr>
            <w:tcW w:w="1260" w:type="dxa"/>
          </w:tcPr>
          <w:p w:rsidR="007E4290" w:rsidRPr="007E4290" w:rsidRDefault="007E4290" w:rsidP="00392579">
            <w:pPr>
              <w:jc w:val="center"/>
              <w:rPr>
                <w:sz w:val="20"/>
                <w:szCs w:val="20"/>
              </w:rPr>
            </w:pPr>
          </w:p>
        </w:tc>
        <w:tc>
          <w:tcPr>
            <w:tcW w:w="1080" w:type="dxa"/>
          </w:tcPr>
          <w:p w:rsidR="007E4290" w:rsidRPr="007E4290" w:rsidRDefault="007E4290" w:rsidP="00392579">
            <w:pPr>
              <w:jc w:val="center"/>
              <w:rPr>
                <w:sz w:val="20"/>
                <w:szCs w:val="20"/>
              </w:rPr>
            </w:pPr>
          </w:p>
        </w:tc>
        <w:tc>
          <w:tcPr>
            <w:tcW w:w="1080" w:type="dxa"/>
          </w:tcPr>
          <w:p w:rsidR="007E4290" w:rsidRPr="007E4290" w:rsidRDefault="007E4290" w:rsidP="00392579">
            <w:pPr>
              <w:jc w:val="center"/>
              <w:rPr>
                <w:sz w:val="20"/>
                <w:szCs w:val="20"/>
              </w:rPr>
            </w:pPr>
          </w:p>
        </w:tc>
        <w:tc>
          <w:tcPr>
            <w:tcW w:w="1080" w:type="dxa"/>
          </w:tcPr>
          <w:p w:rsidR="007E4290" w:rsidRPr="007E4290" w:rsidRDefault="007E4290" w:rsidP="00392579">
            <w:pPr>
              <w:jc w:val="center"/>
              <w:rPr>
                <w:sz w:val="20"/>
                <w:szCs w:val="20"/>
              </w:rPr>
            </w:pPr>
          </w:p>
        </w:tc>
        <w:tc>
          <w:tcPr>
            <w:tcW w:w="1080" w:type="dxa"/>
          </w:tcPr>
          <w:p w:rsidR="007E4290" w:rsidRPr="007E4290" w:rsidRDefault="007E4290" w:rsidP="00392579">
            <w:pPr>
              <w:jc w:val="center"/>
              <w:rPr>
                <w:sz w:val="20"/>
                <w:szCs w:val="20"/>
              </w:rPr>
            </w:pPr>
          </w:p>
        </w:tc>
        <w:tc>
          <w:tcPr>
            <w:tcW w:w="1080" w:type="dxa"/>
          </w:tcPr>
          <w:p w:rsidR="007E4290" w:rsidRPr="007E4290" w:rsidRDefault="007E4290" w:rsidP="00392579">
            <w:pPr>
              <w:jc w:val="center"/>
              <w:rPr>
                <w:sz w:val="20"/>
                <w:szCs w:val="20"/>
              </w:rPr>
            </w:pPr>
          </w:p>
        </w:tc>
        <w:tc>
          <w:tcPr>
            <w:tcW w:w="1170" w:type="dxa"/>
          </w:tcPr>
          <w:p w:rsidR="007E4290" w:rsidRPr="007E4290" w:rsidRDefault="007E4290" w:rsidP="00392579">
            <w:pPr>
              <w:jc w:val="center"/>
              <w:rPr>
                <w:sz w:val="20"/>
                <w:szCs w:val="20"/>
              </w:rPr>
            </w:pPr>
          </w:p>
        </w:tc>
        <w:tc>
          <w:tcPr>
            <w:tcW w:w="1080" w:type="dxa"/>
          </w:tcPr>
          <w:p w:rsidR="007E4290" w:rsidRPr="007E4290" w:rsidRDefault="007E4290" w:rsidP="00392579">
            <w:pPr>
              <w:jc w:val="center"/>
              <w:rPr>
                <w:sz w:val="20"/>
                <w:szCs w:val="20"/>
              </w:rPr>
            </w:pPr>
          </w:p>
        </w:tc>
        <w:tc>
          <w:tcPr>
            <w:tcW w:w="1080" w:type="dxa"/>
          </w:tcPr>
          <w:p w:rsidR="007E4290" w:rsidRPr="007E4290" w:rsidRDefault="007E4290" w:rsidP="00392579">
            <w:pPr>
              <w:jc w:val="center"/>
              <w:rPr>
                <w:sz w:val="20"/>
                <w:szCs w:val="20"/>
              </w:rPr>
            </w:pPr>
          </w:p>
        </w:tc>
        <w:tc>
          <w:tcPr>
            <w:tcW w:w="1260" w:type="dxa"/>
          </w:tcPr>
          <w:p w:rsidR="007E4290" w:rsidRPr="007E4290" w:rsidRDefault="007E4290" w:rsidP="00392579">
            <w:pPr>
              <w:jc w:val="center"/>
              <w:rPr>
                <w:sz w:val="20"/>
                <w:szCs w:val="20"/>
              </w:rPr>
            </w:pPr>
          </w:p>
        </w:tc>
      </w:tr>
      <w:tr w:rsidR="007E4290" w:rsidTr="006D1203">
        <w:trPr>
          <w:trHeight w:val="539"/>
        </w:trPr>
        <w:tc>
          <w:tcPr>
            <w:tcW w:w="1890" w:type="dxa"/>
          </w:tcPr>
          <w:p w:rsidR="007E4290" w:rsidRPr="006D1203" w:rsidRDefault="007E4290">
            <w:r w:rsidRPr="006D1203">
              <w:t>Large Standard</w:t>
            </w:r>
          </w:p>
        </w:tc>
        <w:tc>
          <w:tcPr>
            <w:tcW w:w="1620" w:type="dxa"/>
          </w:tcPr>
          <w:p w:rsidR="007E4290" w:rsidRPr="006D1203" w:rsidRDefault="009C6ED8">
            <w:r>
              <w:rPr>
                <w:rFonts w:eastAsia="Calibri" w:cs="Calibri"/>
                <w:color w:val="000000"/>
              </w:rPr>
              <w:t>1195/1395 DKK</w:t>
            </w:r>
          </w:p>
        </w:tc>
        <w:tc>
          <w:tcPr>
            <w:tcW w:w="1260" w:type="dxa"/>
          </w:tcPr>
          <w:p w:rsidR="007E4290" w:rsidRPr="007E4290" w:rsidRDefault="007E4290" w:rsidP="00392579">
            <w:pPr>
              <w:jc w:val="center"/>
              <w:rPr>
                <w:sz w:val="20"/>
                <w:szCs w:val="20"/>
              </w:rPr>
            </w:pPr>
          </w:p>
        </w:tc>
        <w:tc>
          <w:tcPr>
            <w:tcW w:w="1080" w:type="dxa"/>
          </w:tcPr>
          <w:p w:rsidR="007E4290" w:rsidRPr="007E4290" w:rsidRDefault="007E4290" w:rsidP="00392579">
            <w:pPr>
              <w:jc w:val="center"/>
              <w:rPr>
                <w:sz w:val="20"/>
                <w:szCs w:val="20"/>
              </w:rPr>
            </w:pPr>
          </w:p>
        </w:tc>
        <w:tc>
          <w:tcPr>
            <w:tcW w:w="1080" w:type="dxa"/>
          </w:tcPr>
          <w:p w:rsidR="007E4290" w:rsidRPr="007E4290" w:rsidRDefault="007E4290" w:rsidP="00392579">
            <w:pPr>
              <w:jc w:val="center"/>
              <w:rPr>
                <w:sz w:val="20"/>
                <w:szCs w:val="20"/>
              </w:rPr>
            </w:pPr>
          </w:p>
        </w:tc>
        <w:tc>
          <w:tcPr>
            <w:tcW w:w="1080" w:type="dxa"/>
          </w:tcPr>
          <w:p w:rsidR="007E4290" w:rsidRPr="007E4290" w:rsidRDefault="007E4290" w:rsidP="00392579">
            <w:pPr>
              <w:jc w:val="center"/>
              <w:rPr>
                <w:sz w:val="20"/>
                <w:szCs w:val="20"/>
              </w:rPr>
            </w:pPr>
          </w:p>
        </w:tc>
        <w:tc>
          <w:tcPr>
            <w:tcW w:w="1080" w:type="dxa"/>
          </w:tcPr>
          <w:p w:rsidR="007E4290" w:rsidRPr="007E4290" w:rsidRDefault="007E4290" w:rsidP="00392579">
            <w:pPr>
              <w:jc w:val="center"/>
              <w:rPr>
                <w:sz w:val="20"/>
                <w:szCs w:val="20"/>
              </w:rPr>
            </w:pPr>
          </w:p>
        </w:tc>
        <w:tc>
          <w:tcPr>
            <w:tcW w:w="1080" w:type="dxa"/>
          </w:tcPr>
          <w:p w:rsidR="007E4290" w:rsidRPr="007E4290" w:rsidRDefault="007E4290" w:rsidP="00392579">
            <w:pPr>
              <w:jc w:val="center"/>
              <w:rPr>
                <w:sz w:val="20"/>
                <w:szCs w:val="20"/>
              </w:rPr>
            </w:pPr>
          </w:p>
        </w:tc>
        <w:tc>
          <w:tcPr>
            <w:tcW w:w="1170" w:type="dxa"/>
          </w:tcPr>
          <w:p w:rsidR="007E4290" w:rsidRPr="007E4290" w:rsidRDefault="007E4290" w:rsidP="00392579">
            <w:pPr>
              <w:jc w:val="center"/>
              <w:rPr>
                <w:sz w:val="20"/>
                <w:szCs w:val="20"/>
              </w:rPr>
            </w:pPr>
          </w:p>
        </w:tc>
        <w:tc>
          <w:tcPr>
            <w:tcW w:w="1080" w:type="dxa"/>
          </w:tcPr>
          <w:p w:rsidR="007E4290" w:rsidRPr="007E4290" w:rsidRDefault="007E4290" w:rsidP="00392579">
            <w:pPr>
              <w:jc w:val="center"/>
              <w:rPr>
                <w:sz w:val="20"/>
                <w:szCs w:val="20"/>
              </w:rPr>
            </w:pPr>
          </w:p>
        </w:tc>
        <w:tc>
          <w:tcPr>
            <w:tcW w:w="1080" w:type="dxa"/>
          </w:tcPr>
          <w:p w:rsidR="007E4290" w:rsidRPr="007E4290" w:rsidRDefault="007E4290" w:rsidP="00392579">
            <w:pPr>
              <w:jc w:val="center"/>
              <w:rPr>
                <w:sz w:val="20"/>
                <w:szCs w:val="20"/>
              </w:rPr>
            </w:pPr>
          </w:p>
        </w:tc>
        <w:tc>
          <w:tcPr>
            <w:tcW w:w="1260" w:type="dxa"/>
          </w:tcPr>
          <w:p w:rsidR="007E4290" w:rsidRPr="007E4290" w:rsidRDefault="007E4290" w:rsidP="00392579">
            <w:pPr>
              <w:jc w:val="center"/>
              <w:rPr>
                <w:sz w:val="20"/>
                <w:szCs w:val="20"/>
              </w:rPr>
            </w:pPr>
          </w:p>
        </w:tc>
      </w:tr>
      <w:tr w:rsidR="00DD024A" w:rsidTr="00DD024A">
        <w:trPr>
          <w:trHeight w:val="476"/>
        </w:trPr>
        <w:tc>
          <w:tcPr>
            <w:tcW w:w="3510" w:type="dxa"/>
            <w:gridSpan w:val="2"/>
          </w:tcPr>
          <w:p w:rsidR="00DD024A" w:rsidRPr="00DD024A" w:rsidRDefault="00DD024A" w:rsidP="00DD024A">
            <w:pPr>
              <w:jc w:val="right"/>
              <w:rPr>
                <w:b/>
              </w:rPr>
            </w:pPr>
            <w:r w:rsidRPr="00DD024A">
              <w:rPr>
                <w:b/>
              </w:rPr>
              <w:t>Totals:</w:t>
            </w:r>
          </w:p>
        </w:tc>
        <w:tc>
          <w:tcPr>
            <w:tcW w:w="1260" w:type="dxa"/>
            <w:shd w:val="clear" w:color="auto" w:fill="FFFFFF" w:themeFill="background1"/>
          </w:tcPr>
          <w:p w:rsidR="00DD024A" w:rsidRPr="007E4290" w:rsidRDefault="00DD024A" w:rsidP="00392579">
            <w:pPr>
              <w:jc w:val="center"/>
              <w:rPr>
                <w:sz w:val="20"/>
                <w:szCs w:val="20"/>
              </w:rPr>
            </w:pPr>
          </w:p>
        </w:tc>
        <w:tc>
          <w:tcPr>
            <w:tcW w:w="1080" w:type="dxa"/>
            <w:shd w:val="clear" w:color="auto" w:fill="FFFFFF" w:themeFill="background1"/>
          </w:tcPr>
          <w:p w:rsidR="00DD024A" w:rsidRPr="007E4290" w:rsidRDefault="00DD024A" w:rsidP="00392579">
            <w:pPr>
              <w:jc w:val="center"/>
              <w:rPr>
                <w:sz w:val="20"/>
                <w:szCs w:val="20"/>
              </w:rPr>
            </w:pPr>
          </w:p>
        </w:tc>
        <w:tc>
          <w:tcPr>
            <w:tcW w:w="1080" w:type="dxa"/>
            <w:shd w:val="clear" w:color="auto" w:fill="FFFFFF" w:themeFill="background1"/>
          </w:tcPr>
          <w:p w:rsidR="00DD024A" w:rsidRPr="007E4290" w:rsidRDefault="00DD024A" w:rsidP="00392579">
            <w:pPr>
              <w:jc w:val="center"/>
              <w:rPr>
                <w:sz w:val="20"/>
                <w:szCs w:val="20"/>
              </w:rPr>
            </w:pPr>
          </w:p>
        </w:tc>
        <w:tc>
          <w:tcPr>
            <w:tcW w:w="1080" w:type="dxa"/>
            <w:shd w:val="clear" w:color="auto" w:fill="FFFFFF" w:themeFill="background1"/>
          </w:tcPr>
          <w:p w:rsidR="00DD024A" w:rsidRPr="007E4290" w:rsidRDefault="00DD024A" w:rsidP="00392579">
            <w:pPr>
              <w:jc w:val="center"/>
              <w:rPr>
                <w:sz w:val="20"/>
                <w:szCs w:val="20"/>
              </w:rPr>
            </w:pPr>
          </w:p>
        </w:tc>
        <w:tc>
          <w:tcPr>
            <w:tcW w:w="1080" w:type="dxa"/>
            <w:shd w:val="clear" w:color="auto" w:fill="FFFFFF" w:themeFill="background1"/>
          </w:tcPr>
          <w:p w:rsidR="00DD024A" w:rsidRPr="007E4290" w:rsidRDefault="00DD024A" w:rsidP="00392579">
            <w:pPr>
              <w:jc w:val="center"/>
              <w:rPr>
                <w:sz w:val="20"/>
                <w:szCs w:val="20"/>
              </w:rPr>
            </w:pPr>
          </w:p>
        </w:tc>
        <w:tc>
          <w:tcPr>
            <w:tcW w:w="1080" w:type="dxa"/>
            <w:shd w:val="clear" w:color="auto" w:fill="FFFFFF" w:themeFill="background1"/>
          </w:tcPr>
          <w:p w:rsidR="00DD024A" w:rsidRPr="007E4290" w:rsidRDefault="00DD024A" w:rsidP="00392579">
            <w:pPr>
              <w:jc w:val="center"/>
              <w:rPr>
                <w:sz w:val="20"/>
                <w:szCs w:val="20"/>
              </w:rPr>
            </w:pPr>
          </w:p>
        </w:tc>
        <w:tc>
          <w:tcPr>
            <w:tcW w:w="1170" w:type="dxa"/>
            <w:shd w:val="clear" w:color="auto" w:fill="FFFFFF" w:themeFill="background1"/>
          </w:tcPr>
          <w:p w:rsidR="00DD024A" w:rsidRPr="007E4290" w:rsidRDefault="00DD024A" w:rsidP="00392579">
            <w:pPr>
              <w:jc w:val="center"/>
              <w:rPr>
                <w:sz w:val="20"/>
                <w:szCs w:val="20"/>
              </w:rPr>
            </w:pPr>
          </w:p>
        </w:tc>
        <w:tc>
          <w:tcPr>
            <w:tcW w:w="1080" w:type="dxa"/>
            <w:shd w:val="clear" w:color="auto" w:fill="FFFFFF" w:themeFill="background1"/>
          </w:tcPr>
          <w:p w:rsidR="00DD024A" w:rsidRPr="007E4290" w:rsidRDefault="00DD024A" w:rsidP="00392579">
            <w:pPr>
              <w:jc w:val="center"/>
              <w:rPr>
                <w:sz w:val="20"/>
                <w:szCs w:val="20"/>
              </w:rPr>
            </w:pPr>
          </w:p>
        </w:tc>
        <w:tc>
          <w:tcPr>
            <w:tcW w:w="1080" w:type="dxa"/>
            <w:shd w:val="clear" w:color="auto" w:fill="FFFFFF" w:themeFill="background1"/>
          </w:tcPr>
          <w:p w:rsidR="00DD024A" w:rsidRPr="007E4290" w:rsidRDefault="00DD024A" w:rsidP="00392579">
            <w:pPr>
              <w:jc w:val="center"/>
              <w:rPr>
                <w:sz w:val="20"/>
                <w:szCs w:val="20"/>
              </w:rPr>
            </w:pPr>
          </w:p>
        </w:tc>
        <w:tc>
          <w:tcPr>
            <w:tcW w:w="1260" w:type="dxa"/>
            <w:shd w:val="clear" w:color="auto" w:fill="FFFFFF" w:themeFill="background1"/>
          </w:tcPr>
          <w:p w:rsidR="00DD024A" w:rsidRPr="007E4290" w:rsidRDefault="00DD024A" w:rsidP="00392579">
            <w:pPr>
              <w:jc w:val="center"/>
              <w:rPr>
                <w:sz w:val="20"/>
                <w:szCs w:val="20"/>
              </w:rPr>
            </w:pPr>
          </w:p>
        </w:tc>
      </w:tr>
    </w:tbl>
    <w:p w:rsidR="00322B08" w:rsidRDefault="00D9135B" w:rsidP="00D9135B">
      <w:pPr>
        <w:spacing w:after="0"/>
        <w:ind w:left="-806" w:right="-806"/>
        <w:jc w:val="center"/>
        <w:rPr>
          <w:b/>
          <w:sz w:val="24"/>
          <w:szCs w:val="24"/>
        </w:rPr>
      </w:pPr>
      <w:r>
        <w:rPr>
          <w:b/>
          <w:sz w:val="24"/>
          <w:szCs w:val="24"/>
        </w:rPr>
        <w:t>*</w:t>
      </w:r>
      <w:r w:rsidR="00322B08" w:rsidRPr="00322B08">
        <w:rPr>
          <w:b/>
          <w:sz w:val="24"/>
          <w:szCs w:val="24"/>
        </w:rPr>
        <w:t>Reservations may</w:t>
      </w:r>
      <w:r w:rsidR="00905F5D">
        <w:rPr>
          <w:b/>
          <w:sz w:val="24"/>
          <w:szCs w:val="24"/>
        </w:rPr>
        <w:t xml:space="preserve"> be requested for Junior Suites and</w:t>
      </w:r>
      <w:r w:rsidR="00322B08" w:rsidRPr="00322B08">
        <w:rPr>
          <w:b/>
          <w:sz w:val="24"/>
          <w:szCs w:val="24"/>
        </w:rPr>
        <w:t xml:space="preserve"> Executive and Deluxe rooms. </w:t>
      </w:r>
      <w:r w:rsidR="00F96564">
        <w:rPr>
          <w:b/>
          <w:sz w:val="24"/>
          <w:szCs w:val="24"/>
        </w:rPr>
        <w:t xml:space="preserve">Only a </w:t>
      </w:r>
      <w:r w:rsidR="00322B08" w:rsidRPr="00322B08">
        <w:rPr>
          <w:b/>
          <w:sz w:val="24"/>
          <w:szCs w:val="24"/>
        </w:rPr>
        <w:t xml:space="preserve">limited </w:t>
      </w:r>
      <w:r w:rsidR="00F96564">
        <w:rPr>
          <w:b/>
          <w:sz w:val="24"/>
          <w:szCs w:val="24"/>
        </w:rPr>
        <w:t xml:space="preserve">number of these rooms is available, </w:t>
      </w:r>
      <w:r w:rsidR="00322B08" w:rsidRPr="00322B08">
        <w:rPr>
          <w:b/>
          <w:sz w:val="24"/>
          <w:szCs w:val="24"/>
        </w:rPr>
        <w:t xml:space="preserve">and </w:t>
      </w:r>
      <w:r w:rsidR="00F96564">
        <w:rPr>
          <w:b/>
          <w:sz w:val="24"/>
          <w:szCs w:val="24"/>
        </w:rPr>
        <w:t xml:space="preserve">they </w:t>
      </w:r>
      <w:r w:rsidR="00322B08" w:rsidRPr="00322B08">
        <w:rPr>
          <w:b/>
          <w:sz w:val="24"/>
          <w:szCs w:val="24"/>
        </w:rPr>
        <w:t xml:space="preserve">will be </w:t>
      </w:r>
      <w:r w:rsidR="00905F5D">
        <w:rPr>
          <w:b/>
          <w:sz w:val="24"/>
          <w:szCs w:val="24"/>
        </w:rPr>
        <w:t>offered on a first-</w:t>
      </w:r>
      <w:r w:rsidR="00322B08" w:rsidRPr="00322B08">
        <w:rPr>
          <w:b/>
          <w:sz w:val="24"/>
          <w:szCs w:val="24"/>
        </w:rPr>
        <w:t>come</w:t>
      </w:r>
      <w:r w:rsidR="00905F5D">
        <w:rPr>
          <w:b/>
          <w:sz w:val="24"/>
          <w:szCs w:val="24"/>
        </w:rPr>
        <w:t>- first-</w:t>
      </w:r>
      <w:r w:rsidR="00322B08" w:rsidRPr="00322B08">
        <w:rPr>
          <w:b/>
          <w:sz w:val="24"/>
          <w:szCs w:val="24"/>
        </w:rPr>
        <w:t>served</w:t>
      </w:r>
      <w:r w:rsidR="00905F5D">
        <w:rPr>
          <w:b/>
          <w:sz w:val="24"/>
          <w:szCs w:val="24"/>
        </w:rPr>
        <w:t xml:space="preserve"> basis</w:t>
      </w:r>
      <w:r w:rsidR="00322B08" w:rsidRPr="00322B08">
        <w:rPr>
          <w:b/>
          <w:sz w:val="24"/>
          <w:szCs w:val="24"/>
        </w:rPr>
        <w:t xml:space="preserve">. Please note </w:t>
      </w:r>
      <w:r w:rsidR="00905F5D">
        <w:rPr>
          <w:b/>
          <w:sz w:val="24"/>
          <w:szCs w:val="24"/>
        </w:rPr>
        <w:t xml:space="preserve">that room </w:t>
      </w:r>
      <w:r w:rsidR="00322B08" w:rsidRPr="00322B08">
        <w:rPr>
          <w:b/>
          <w:sz w:val="24"/>
          <w:szCs w:val="24"/>
        </w:rPr>
        <w:t>rates may vary from the standard group rate. You will be not</w:t>
      </w:r>
      <w:r w:rsidR="00905F5D">
        <w:rPr>
          <w:b/>
          <w:sz w:val="24"/>
          <w:szCs w:val="24"/>
        </w:rPr>
        <w:t>ified after the rooming list is prepared</w:t>
      </w:r>
      <w:r w:rsidR="00322B08" w:rsidRPr="00322B08">
        <w:rPr>
          <w:b/>
          <w:sz w:val="24"/>
          <w:szCs w:val="24"/>
        </w:rPr>
        <w:t xml:space="preserve"> if these </w:t>
      </w:r>
      <w:r w:rsidR="00905F5D">
        <w:rPr>
          <w:b/>
          <w:sz w:val="24"/>
          <w:szCs w:val="24"/>
        </w:rPr>
        <w:t xml:space="preserve">types of </w:t>
      </w:r>
      <w:r w:rsidR="00322B08" w:rsidRPr="00322B08">
        <w:rPr>
          <w:b/>
          <w:sz w:val="24"/>
          <w:szCs w:val="24"/>
        </w:rPr>
        <w:t>room</w:t>
      </w:r>
      <w:r w:rsidR="00905F5D">
        <w:rPr>
          <w:b/>
          <w:sz w:val="24"/>
          <w:szCs w:val="24"/>
        </w:rPr>
        <w:t>s</w:t>
      </w:r>
      <w:r w:rsidR="00F96564">
        <w:rPr>
          <w:b/>
          <w:sz w:val="24"/>
          <w:szCs w:val="24"/>
        </w:rPr>
        <w:t xml:space="preserve"> have been assigned</w:t>
      </w:r>
      <w:r w:rsidR="00322B08" w:rsidRPr="00322B08">
        <w:rPr>
          <w:b/>
          <w:sz w:val="24"/>
          <w:szCs w:val="24"/>
        </w:rPr>
        <w:t>.</w:t>
      </w:r>
    </w:p>
    <w:p w:rsidR="00D9135B" w:rsidRDefault="00D9135B" w:rsidP="00322B08">
      <w:pPr>
        <w:ind w:left="-810" w:right="-810"/>
        <w:jc w:val="center"/>
        <w:rPr>
          <w:b/>
          <w:sz w:val="24"/>
          <w:szCs w:val="24"/>
        </w:rPr>
      </w:pPr>
    </w:p>
    <w:p w:rsidR="005A2F64" w:rsidRPr="00F35051" w:rsidRDefault="00F35051" w:rsidP="00BF1C0E">
      <w:pPr>
        <w:ind w:left="-630"/>
        <w:rPr>
          <w:b/>
          <w:sz w:val="24"/>
          <w:szCs w:val="24"/>
        </w:rPr>
      </w:pPr>
      <w:r w:rsidRPr="00BF1C0E">
        <w:rPr>
          <w:b/>
          <w:sz w:val="24"/>
          <w:szCs w:val="24"/>
          <w:u w:val="single"/>
          <w:lang w:val="en-GB"/>
        </w:rPr>
        <w:t xml:space="preserve">Booking method: </w:t>
      </w:r>
      <w:r w:rsidRPr="00BF1C0E">
        <w:rPr>
          <w:sz w:val="24"/>
          <w:szCs w:val="24"/>
          <w:lang w:val="en-GB"/>
        </w:rPr>
        <w:t xml:space="preserve">The groups will be booked via rooming list with specific terms and conditions agreed with a contract between the parties. </w:t>
      </w:r>
      <w:r w:rsidRPr="00BF1C0E">
        <w:t>The hotel should receive the rooming list for the reserved number of rooms as well as any further specific services required in the requested format (excel template) no later than 21 days prior to first arrival date</w:t>
      </w:r>
      <w:r w:rsidRPr="00BF1C0E">
        <w:rPr>
          <w:noProof/>
        </w:rPr>
        <w:t>, on the dd-mm-yyyy</w:t>
      </w:r>
      <w:r w:rsidRPr="00BF1C0E">
        <w:rPr>
          <w:noProof/>
          <w:u w:val="single"/>
        </w:rPr>
        <w:t>, latest 12 o’clock noon CET</w:t>
      </w:r>
    </w:p>
    <w:p w:rsidR="00046C01" w:rsidRDefault="00046C01" w:rsidP="00046C01">
      <w:pPr>
        <w:rPr>
          <w:b/>
          <w:sz w:val="28"/>
          <w:szCs w:val="28"/>
        </w:rPr>
      </w:pPr>
    </w:p>
    <w:p w:rsidR="00046C01" w:rsidRDefault="00046C01" w:rsidP="00046C01">
      <w:pPr>
        <w:rPr>
          <w:b/>
          <w:sz w:val="28"/>
          <w:szCs w:val="28"/>
        </w:rPr>
      </w:pPr>
    </w:p>
    <w:p w:rsidR="00777235" w:rsidRDefault="00777235" w:rsidP="00801B6B">
      <w:pPr>
        <w:jc w:val="center"/>
        <w:rPr>
          <w:b/>
          <w:sz w:val="28"/>
          <w:szCs w:val="28"/>
        </w:rPr>
      </w:pPr>
    </w:p>
    <w:p w:rsidR="005D7B05" w:rsidRPr="007778C4" w:rsidRDefault="005D7B05" w:rsidP="00801B6B">
      <w:pPr>
        <w:jc w:val="center"/>
        <w:rPr>
          <w:b/>
          <w:sz w:val="28"/>
          <w:szCs w:val="28"/>
        </w:rPr>
      </w:pPr>
      <w:r w:rsidRPr="007778C4">
        <w:rPr>
          <w:b/>
          <w:sz w:val="28"/>
          <w:szCs w:val="28"/>
        </w:rPr>
        <w:lastRenderedPageBreak/>
        <w:t>Billing Instructions</w:t>
      </w:r>
    </w:p>
    <w:p w:rsidR="005D7B05" w:rsidRDefault="005D7B05" w:rsidP="005D7B05">
      <w:pPr>
        <w:tabs>
          <w:tab w:val="left" w:pos="10800"/>
        </w:tabs>
        <w:ind w:right="-810"/>
        <w:rPr>
          <w:b/>
          <w:sz w:val="24"/>
          <w:szCs w:val="24"/>
          <w:u w:val="single"/>
        </w:rPr>
      </w:pPr>
      <w:r>
        <w:rPr>
          <w:b/>
          <w:sz w:val="24"/>
          <w:szCs w:val="24"/>
        </w:rPr>
        <w:t>Company:</w:t>
      </w:r>
      <w:bookmarkStart w:id="0" w:name="_GoBack"/>
      <w:bookmarkEnd w:id="0"/>
      <w:r w:rsidRPr="005D7B05">
        <w:rPr>
          <w:b/>
          <w:sz w:val="24"/>
          <w:szCs w:val="24"/>
          <w:u w:val="single"/>
        </w:rPr>
        <w:tab/>
      </w:r>
    </w:p>
    <w:p w:rsidR="00FB4870" w:rsidRDefault="00FB4870" w:rsidP="005D7B05">
      <w:pPr>
        <w:tabs>
          <w:tab w:val="left" w:pos="10800"/>
        </w:tabs>
        <w:ind w:right="-810"/>
        <w:rPr>
          <w:b/>
          <w:sz w:val="24"/>
          <w:szCs w:val="24"/>
        </w:rPr>
      </w:pPr>
      <w:r w:rsidRPr="00BF1C0E">
        <w:rPr>
          <w:b/>
          <w:sz w:val="24"/>
          <w:szCs w:val="24"/>
        </w:rPr>
        <w:t>Contact person</w:t>
      </w:r>
      <w:r w:rsidRPr="00BF1C0E">
        <w:rPr>
          <w:b/>
          <w:sz w:val="24"/>
          <w:szCs w:val="24"/>
          <w:u w:val="single"/>
        </w:rPr>
        <w:t>:</w:t>
      </w:r>
      <w:r>
        <w:rPr>
          <w:b/>
          <w:sz w:val="24"/>
          <w:szCs w:val="24"/>
          <w:u w:val="single"/>
        </w:rPr>
        <w:tab/>
        <w:t xml:space="preserve">  </w:t>
      </w:r>
    </w:p>
    <w:p w:rsidR="00D56CB0" w:rsidRDefault="005D7B05" w:rsidP="00D56CB0">
      <w:pPr>
        <w:tabs>
          <w:tab w:val="left" w:pos="10800"/>
        </w:tabs>
        <w:ind w:right="-810"/>
        <w:rPr>
          <w:b/>
          <w:sz w:val="24"/>
          <w:szCs w:val="24"/>
          <w:u w:val="single"/>
        </w:rPr>
      </w:pPr>
      <w:r>
        <w:rPr>
          <w:b/>
          <w:sz w:val="24"/>
          <w:szCs w:val="24"/>
        </w:rPr>
        <w:t>Address:</w:t>
      </w:r>
      <w:r w:rsidRPr="005D7B05">
        <w:rPr>
          <w:b/>
          <w:sz w:val="24"/>
          <w:szCs w:val="24"/>
        </w:rPr>
        <w:t xml:space="preserve"> </w:t>
      </w:r>
      <w:r w:rsidRPr="005D7B05">
        <w:rPr>
          <w:b/>
          <w:sz w:val="24"/>
          <w:szCs w:val="24"/>
          <w:u w:val="single"/>
        </w:rPr>
        <w:tab/>
      </w:r>
    </w:p>
    <w:p w:rsidR="005D7B05" w:rsidRDefault="005D7B05" w:rsidP="00D56CB0">
      <w:pPr>
        <w:tabs>
          <w:tab w:val="left" w:pos="10800"/>
        </w:tabs>
        <w:ind w:right="-810"/>
        <w:rPr>
          <w:b/>
          <w:sz w:val="24"/>
          <w:szCs w:val="24"/>
        </w:rPr>
      </w:pPr>
      <w:r>
        <w:rPr>
          <w:b/>
          <w:sz w:val="24"/>
          <w:szCs w:val="24"/>
        </w:rPr>
        <w:t>Country:</w:t>
      </w:r>
      <w:r w:rsidRPr="005D7B05">
        <w:rPr>
          <w:b/>
          <w:sz w:val="24"/>
          <w:szCs w:val="24"/>
          <w:u w:val="single"/>
        </w:rPr>
        <w:tab/>
      </w:r>
    </w:p>
    <w:p w:rsidR="005D7B05" w:rsidRDefault="00905F5D" w:rsidP="005D7B05">
      <w:pPr>
        <w:tabs>
          <w:tab w:val="left" w:pos="10800"/>
        </w:tabs>
        <w:ind w:right="-810"/>
        <w:rPr>
          <w:b/>
          <w:sz w:val="24"/>
          <w:szCs w:val="24"/>
        </w:rPr>
      </w:pPr>
      <w:r>
        <w:rPr>
          <w:b/>
          <w:sz w:val="24"/>
          <w:szCs w:val="24"/>
        </w:rPr>
        <w:t>VAT Tax</w:t>
      </w:r>
      <w:r w:rsidR="005D7B05">
        <w:rPr>
          <w:b/>
          <w:sz w:val="24"/>
          <w:szCs w:val="24"/>
        </w:rPr>
        <w:t>:</w:t>
      </w:r>
      <w:r w:rsidR="005D7B05" w:rsidRPr="005D7B05">
        <w:rPr>
          <w:b/>
          <w:sz w:val="24"/>
          <w:szCs w:val="24"/>
          <w:u w:val="single"/>
        </w:rPr>
        <w:tab/>
      </w:r>
    </w:p>
    <w:p w:rsidR="007778C4" w:rsidRPr="006D1203" w:rsidRDefault="005D7B05" w:rsidP="006D1203">
      <w:pPr>
        <w:tabs>
          <w:tab w:val="left" w:pos="5760"/>
          <w:tab w:val="left" w:pos="10800"/>
        </w:tabs>
        <w:ind w:right="-810"/>
        <w:rPr>
          <w:b/>
          <w:sz w:val="24"/>
          <w:szCs w:val="24"/>
        </w:rPr>
      </w:pPr>
      <w:r>
        <w:rPr>
          <w:b/>
          <w:sz w:val="24"/>
          <w:szCs w:val="24"/>
        </w:rPr>
        <w:t>Phone:</w:t>
      </w:r>
      <w:r w:rsidRPr="005D7B05">
        <w:rPr>
          <w:b/>
          <w:sz w:val="24"/>
          <w:szCs w:val="24"/>
        </w:rPr>
        <w:t xml:space="preserve"> </w:t>
      </w:r>
      <w:r w:rsidRPr="005D7B05">
        <w:rPr>
          <w:b/>
          <w:sz w:val="24"/>
          <w:szCs w:val="24"/>
          <w:u w:val="single"/>
        </w:rPr>
        <w:tab/>
      </w:r>
      <w:r>
        <w:rPr>
          <w:b/>
          <w:sz w:val="24"/>
          <w:szCs w:val="24"/>
        </w:rPr>
        <w:t xml:space="preserve">Email: </w:t>
      </w:r>
      <w:r w:rsidRPr="005D7B05">
        <w:rPr>
          <w:b/>
          <w:sz w:val="24"/>
          <w:szCs w:val="24"/>
          <w:u w:val="single"/>
        </w:rPr>
        <w:tab/>
      </w:r>
    </w:p>
    <w:p w:rsidR="007778C4" w:rsidRPr="00046C01" w:rsidRDefault="00801B6B" w:rsidP="00046C01">
      <w:pPr>
        <w:spacing w:after="0"/>
        <w:jc w:val="center"/>
        <w:rPr>
          <w:b/>
          <w:iCs/>
          <w:sz w:val="28"/>
          <w:szCs w:val="28"/>
        </w:rPr>
      </w:pPr>
      <w:r w:rsidRPr="00BF1C0E">
        <w:rPr>
          <w:b/>
          <w:iCs/>
          <w:sz w:val="28"/>
          <w:szCs w:val="28"/>
        </w:rPr>
        <w:t>Payment via Credit card – Option 1</w:t>
      </w:r>
    </w:p>
    <w:p w:rsidR="006D1203" w:rsidRDefault="00905F5D" w:rsidP="004B269C">
      <w:pPr>
        <w:tabs>
          <w:tab w:val="left" w:pos="10800"/>
        </w:tabs>
        <w:spacing w:after="0" w:line="276" w:lineRule="auto"/>
        <w:rPr>
          <w:iCs/>
          <w:sz w:val="24"/>
          <w:szCs w:val="24"/>
        </w:rPr>
      </w:pPr>
      <w:r>
        <w:rPr>
          <w:iCs/>
          <w:sz w:val="24"/>
          <w:szCs w:val="24"/>
        </w:rPr>
        <w:t>I authorize</w:t>
      </w:r>
      <w:r w:rsidR="007778C4" w:rsidRPr="007778C4">
        <w:rPr>
          <w:iCs/>
          <w:sz w:val="24"/>
          <w:szCs w:val="24"/>
        </w:rPr>
        <w:t xml:space="preserve"> the </w:t>
      </w:r>
      <w:r w:rsidR="007778C4" w:rsidRPr="007778C4">
        <w:rPr>
          <w:b/>
          <w:iCs/>
          <w:sz w:val="24"/>
          <w:szCs w:val="24"/>
        </w:rPr>
        <w:t xml:space="preserve">AC Bella Sky Hotel </w:t>
      </w:r>
      <w:r w:rsidR="007778C4" w:rsidRPr="007778C4">
        <w:rPr>
          <w:iCs/>
          <w:sz w:val="24"/>
          <w:szCs w:val="24"/>
        </w:rPr>
        <w:t>to charge the full reservation amount to guarantee the gro</w:t>
      </w:r>
      <w:r w:rsidR="006D1203">
        <w:rPr>
          <w:iCs/>
          <w:sz w:val="24"/>
          <w:szCs w:val="24"/>
        </w:rPr>
        <w:t>up reser</w:t>
      </w:r>
      <w:r w:rsidR="004B269C">
        <w:rPr>
          <w:iCs/>
          <w:sz w:val="24"/>
          <w:szCs w:val="24"/>
        </w:rPr>
        <w:t>vation to the following</w:t>
      </w:r>
    </w:p>
    <w:p w:rsidR="007778C4" w:rsidRDefault="007778C4" w:rsidP="001E10A5">
      <w:pPr>
        <w:tabs>
          <w:tab w:val="left" w:pos="11880"/>
        </w:tabs>
        <w:spacing w:after="0" w:line="240" w:lineRule="auto"/>
        <w:rPr>
          <w:iCs/>
          <w:sz w:val="24"/>
          <w:szCs w:val="24"/>
          <w:u w:val="single"/>
        </w:rPr>
      </w:pPr>
      <w:r w:rsidRPr="007778C4">
        <w:rPr>
          <w:iCs/>
          <w:sz w:val="24"/>
          <w:szCs w:val="24"/>
        </w:rPr>
        <w:t xml:space="preserve">Credit Card </w:t>
      </w:r>
      <w:r w:rsidR="004B269C">
        <w:rPr>
          <w:iCs/>
          <w:sz w:val="24"/>
          <w:szCs w:val="24"/>
        </w:rPr>
        <w:t>provided by:</w:t>
      </w:r>
      <w:r w:rsidRPr="007778C4">
        <w:rPr>
          <w:iCs/>
          <w:sz w:val="24"/>
          <w:szCs w:val="24"/>
          <w:u w:val="single"/>
        </w:rPr>
        <w:tab/>
      </w:r>
    </w:p>
    <w:p w:rsidR="007778C4" w:rsidRPr="006D1203" w:rsidRDefault="007778C4" w:rsidP="001E10A5">
      <w:pPr>
        <w:tabs>
          <w:tab w:val="left" w:pos="3600"/>
          <w:tab w:val="left" w:pos="7920"/>
          <w:tab w:val="left" w:pos="11880"/>
        </w:tabs>
        <w:spacing w:line="240" w:lineRule="auto"/>
        <w:rPr>
          <w:i/>
          <w:iCs/>
          <w:sz w:val="20"/>
          <w:szCs w:val="20"/>
        </w:rPr>
      </w:pPr>
      <w:r>
        <w:rPr>
          <w:iCs/>
          <w:sz w:val="24"/>
          <w:szCs w:val="24"/>
        </w:rPr>
        <w:tab/>
      </w:r>
      <w:r w:rsidRPr="006D1203">
        <w:rPr>
          <w:i/>
          <w:iCs/>
          <w:sz w:val="20"/>
          <w:szCs w:val="20"/>
        </w:rPr>
        <w:t>(</w:t>
      </w:r>
      <w:r w:rsidR="004B269C">
        <w:rPr>
          <w:i/>
          <w:iCs/>
          <w:sz w:val="20"/>
          <w:szCs w:val="20"/>
        </w:rPr>
        <w:t xml:space="preserve">Add </w:t>
      </w:r>
      <w:r w:rsidRPr="006D1203">
        <w:rPr>
          <w:i/>
          <w:iCs/>
          <w:sz w:val="20"/>
          <w:szCs w:val="20"/>
        </w:rPr>
        <w:t>Company Name)</w:t>
      </w:r>
      <w:r w:rsidRPr="006D1203">
        <w:rPr>
          <w:i/>
          <w:iCs/>
          <w:sz w:val="20"/>
          <w:szCs w:val="20"/>
        </w:rPr>
        <w:tab/>
      </w:r>
    </w:p>
    <w:p w:rsidR="007778C4" w:rsidRPr="007778C4" w:rsidRDefault="007778C4" w:rsidP="001E10A5">
      <w:pPr>
        <w:tabs>
          <w:tab w:val="left" w:pos="11880"/>
        </w:tabs>
        <w:rPr>
          <w:iCs/>
          <w:sz w:val="24"/>
          <w:szCs w:val="24"/>
        </w:rPr>
      </w:pPr>
      <w:r w:rsidRPr="007778C4">
        <w:rPr>
          <w:iCs/>
          <w:sz w:val="24"/>
          <w:szCs w:val="24"/>
        </w:rPr>
        <w:t>Credit card number</w:t>
      </w:r>
      <w:r>
        <w:rPr>
          <w:iCs/>
          <w:sz w:val="24"/>
          <w:szCs w:val="24"/>
        </w:rPr>
        <w:t>:</w:t>
      </w:r>
      <w:r w:rsidRPr="007778C4">
        <w:rPr>
          <w:iCs/>
          <w:sz w:val="24"/>
          <w:szCs w:val="24"/>
          <w:u w:val="single"/>
        </w:rPr>
        <w:tab/>
      </w:r>
    </w:p>
    <w:p w:rsidR="007778C4" w:rsidRPr="007778C4" w:rsidRDefault="00580330" w:rsidP="004B269C">
      <w:pPr>
        <w:tabs>
          <w:tab w:val="left" w:pos="5760"/>
          <w:tab w:val="left" w:pos="5940"/>
          <w:tab w:val="left" w:pos="11880"/>
        </w:tabs>
        <w:rPr>
          <w:b/>
          <w:bCs/>
          <w:sz w:val="24"/>
          <w:szCs w:val="24"/>
        </w:rPr>
      </w:pPr>
      <w:r>
        <w:rPr>
          <w:iCs/>
          <w:sz w:val="24"/>
          <w:szCs w:val="24"/>
        </w:rPr>
        <w:t>Expiration</w:t>
      </w:r>
      <w:r w:rsidR="007778C4" w:rsidRPr="007778C4">
        <w:rPr>
          <w:iCs/>
          <w:sz w:val="24"/>
          <w:szCs w:val="24"/>
        </w:rPr>
        <w:t xml:space="preserve"> date</w:t>
      </w:r>
      <w:r w:rsidR="007778C4">
        <w:rPr>
          <w:iCs/>
          <w:sz w:val="24"/>
          <w:szCs w:val="24"/>
        </w:rPr>
        <w:t>:</w:t>
      </w:r>
      <w:r w:rsidR="007778C4" w:rsidRPr="007778C4">
        <w:rPr>
          <w:iCs/>
          <w:sz w:val="24"/>
          <w:szCs w:val="24"/>
          <w:u w:val="single"/>
        </w:rPr>
        <w:tab/>
      </w:r>
      <w:r w:rsidR="007778C4" w:rsidRPr="007778C4">
        <w:rPr>
          <w:bCs/>
          <w:sz w:val="24"/>
          <w:szCs w:val="24"/>
        </w:rPr>
        <w:t xml:space="preserve">   </w:t>
      </w:r>
      <w:r w:rsidR="004B269C">
        <w:rPr>
          <w:bCs/>
          <w:sz w:val="24"/>
          <w:szCs w:val="24"/>
        </w:rPr>
        <w:t xml:space="preserve">     </w:t>
      </w:r>
      <w:r w:rsidR="007778C4" w:rsidRPr="007778C4">
        <w:rPr>
          <w:bCs/>
          <w:sz w:val="24"/>
          <w:szCs w:val="24"/>
        </w:rPr>
        <w:t xml:space="preserve"> </w:t>
      </w:r>
      <w:r w:rsidR="00362E21">
        <w:rPr>
          <w:b/>
          <w:bCs/>
          <w:sz w:val="24"/>
          <w:szCs w:val="24"/>
        </w:rPr>
        <w:t>CVV</w:t>
      </w:r>
      <w:r w:rsidR="007778C4">
        <w:rPr>
          <w:bCs/>
          <w:sz w:val="24"/>
          <w:szCs w:val="24"/>
        </w:rPr>
        <w:t>:</w:t>
      </w:r>
      <w:r w:rsidR="007778C4" w:rsidRPr="007778C4">
        <w:rPr>
          <w:bCs/>
          <w:sz w:val="24"/>
          <w:szCs w:val="24"/>
          <w:u w:val="single"/>
        </w:rPr>
        <w:tab/>
      </w:r>
    </w:p>
    <w:p w:rsidR="007778C4" w:rsidRPr="007778C4" w:rsidRDefault="00905F5D" w:rsidP="001E10A5">
      <w:pPr>
        <w:tabs>
          <w:tab w:val="left" w:pos="11880"/>
        </w:tabs>
        <w:rPr>
          <w:iCs/>
          <w:sz w:val="24"/>
          <w:szCs w:val="24"/>
        </w:rPr>
      </w:pPr>
      <w:r>
        <w:rPr>
          <w:iCs/>
          <w:sz w:val="24"/>
          <w:szCs w:val="24"/>
        </w:rPr>
        <w:t>For Visa/MasterCard, the card security c</w:t>
      </w:r>
      <w:r w:rsidR="007778C4" w:rsidRPr="007778C4">
        <w:rPr>
          <w:iCs/>
          <w:sz w:val="24"/>
          <w:szCs w:val="24"/>
        </w:rPr>
        <w:t>ode</w:t>
      </w:r>
      <w:r w:rsidR="00580330">
        <w:rPr>
          <w:iCs/>
          <w:sz w:val="24"/>
          <w:szCs w:val="24"/>
        </w:rPr>
        <w:t xml:space="preserve"> (CVV number)</w:t>
      </w:r>
      <w:r w:rsidR="007778C4" w:rsidRPr="007778C4">
        <w:rPr>
          <w:iCs/>
          <w:sz w:val="24"/>
          <w:szCs w:val="24"/>
        </w:rPr>
        <w:t xml:space="preserve"> </w:t>
      </w:r>
      <w:r>
        <w:rPr>
          <w:iCs/>
          <w:sz w:val="24"/>
          <w:szCs w:val="24"/>
        </w:rPr>
        <w:t xml:space="preserve">is a three-digit number located on the signature panel on the back of the card. For American Express cards, it is a four-digit number printed on the front of the card above the account number. </w:t>
      </w:r>
    </w:p>
    <w:p w:rsidR="007778C4" w:rsidRPr="007778C4" w:rsidRDefault="007778C4" w:rsidP="001E10A5">
      <w:pPr>
        <w:tabs>
          <w:tab w:val="left" w:pos="11880"/>
        </w:tabs>
        <w:rPr>
          <w:b/>
          <w:bCs/>
          <w:sz w:val="24"/>
          <w:szCs w:val="24"/>
        </w:rPr>
      </w:pPr>
      <w:r w:rsidRPr="007778C4">
        <w:rPr>
          <w:iCs/>
          <w:sz w:val="24"/>
          <w:szCs w:val="24"/>
        </w:rPr>
        <w:t>Name of the card holder</w:t>
      </w:r>
      <w:r>
        <w:rPr>
          <w:iCs/>
          <w:sz w:val="24"/>
          <w:szCs w:val="24"/>
        </w:rPr>
        <w:t>:</w:t>
      </w:r>
      <w:r w:rsidRPr="007778C4">
        <w:rPr>
          <w:iCs/>
          <w:sz w:val="24"/>
          <w:szCs w:val="24"/>
          <w:u w:val="single"/>
        </w:rPr>
        <w:tab/>
      </w:r>
    </w:p>
    <w:p w:rsidR="007778C4" w:rsidRPr="007778C4" w:rsidRDefault="007778C4" w:rsidP="001E10A5">
      <w:pPr>
        <w:tabs>
          <w:tab w:val="left" w:pos="11880"/>
        </w:tabs>
        <w:rPr>
          <w:b/>
          <w:bCs/>
          <w:sz w:val="24"/>
          <w:szCs w:val="24"/>
        </w:rPr>
      </w:pPr>
      <w:r w:rsidRPr="007778C4">
        <w:rPr>
          <w:iCs/>
          <w:sz w:val="24"/>
          <w:szCs w:val="24"/>
        </w:rPr>
        <w:t>Amount (25%</w:t>
      </w:r>
      <w:r w:rsidR="000D2EC9">
        <w:rPr>
          <w:iCs/>
          <w:sz w:val="24"/>
          <w:szCs w:val="24"/>
        </w:rPr>
        <w:t xml:space="preserve"> VAT included</w:t>
      </w:r>
      <w:r w:rsidR="006D1203">
        <w:rPr>
          <w:iCs/>
          <w:sz w:val="24"/>
          <w:szCs w:val="24"/>
        </w:rPr>
        <w:t>)</w:t>
      </w:r>
      <w:r>
        <w:rPr>
          <w:iCs/>
          <w:sz w:val="24"/>
          <w:szCs w:val="24"/>
        </w:rPr>
        <w:t>:</w:t>
      </w:r>
      <w:r w:rsidRPr="007778C4">
        <w:rPr>
          <w:iCs/>
          <w:sz w:val="24"/>
          <w:szCs w:val="24"/>
          <w:u w:val="single"/>
        </w:rPr>
        <w:tab/>
      </w:r>
    </w:p>
    <w:p w:rsidR="007778C4" w:rsidRPr="007778C4" w:rsidRDefault="007778C4" w:rsidP="001E10A5">
      <w:pPr>
        <w:tabs>
          <w:tab w:val="left" w:pos="11880"/>
        </w:tabs>
        <w:rPr>
          <w:iCs/>
          <w:sz w:val="24"/>
          <w:szCs w:val="24"/>
        </w:rPr>
      </w:pPr>
      <w:r w:rsidRPr="007778C4">
        <w:rPr>
          <w:iCs/>
          <w:sz w:val="24"/>
          <w:szCs w:val="24"/>
        </w:rPr>
        <w:t>Signature</w:t>
      </w:r>
      <w:r>
        <w:rPr>
          <w:iCs/>
          <w:sz w:val="24"/>
          <w:szCs w:val="24"/>
        </w:rPr>
        <w:t>:</w:t>
      </w:r>
      <w:r w:rsidR="006D1203" w:rsidRPr="006D1203">
        <w:rPr>
          <w:iCs/>
          <w:sz w:val="24"/>
          <w:szCs w:val="24"/>
          <w:u w:val="single"/>
        </w:rPr>
        <w:tab/>
      </w:r>
    </w:p>
    <w:p w:rsidR="00D56CB0" w:rsidRDefault="004B269C" w:rsidP="007778C4">
      <w:pPr>
        <w:rPr>
          <w:b/>
          <w:iCs/>
          <w:sz w:val="28"/>
          <w:szCs w:val="28"/>
        </w:rPr>
      </w:pPr>
      <w:r w:rsidRPr="004B269C">
        <w:rPr>
          <w:b/>
          <w:iCs/>
          <w:sz w:val="28"/>
          <w:szCs w:val="28"/>
        </w:rPr>
        <w:t>Attach a copy of the credit card (back and front) as well as a copy of the cardholder’s passport.</w:t>
      </w:r>
    </w:p>
    <w:p w:rsidR="00777235" w:rsidRDefault="00777235" w:rsidP="00801B6B">
      <w:pPr>
        <w:spacing w:after="0"/>
        <w:jc w:val="center"/>
        <w:rPr>
          <w:b/>
          <w:iCs/>
          <w:sz w:val="28"/>
          <w:szCs w:val="28"/>
        </w:rPr>
      </w:pPr>
    </w:p>
    <w:p w:rsidR="00D56CB0" w:rsidRDefault="00D56CB0" w:rsidP="00801B6B">
      <w:pPr>
        <w:spacing w:after="0"/>
        <w:jc w:val="center"/>
        <w:rPr>
          <w:b/>
          <w:iCs/>
          <w:sz w:val="28"/>
          <w:szCs w:val="28"/>
        </w:rPr>
      </w:pPr>
      <w:r>
        <w:rPr>
          <w:b/>
          <w:iCs/>
          <w:sz w:val="28"/>
          <w:szCs w:val="28"/>
        </w:rPr>
        <w:t>Payment via Bank Transfer</w:t>
      </w:r>
      <w:r w:rsidR="00801B6B">
        <w:rPr>
          <w:b/>
          <w:iCs/>
          <w:sz w:val="28"/>
          <w:szCs w:val="28"/>
        </w:rPr>
        <w:t xml:space="preserve"> </w:t>
      </w:r>
      <w:r w:rsidR="00801B6B" w:rsidRPr="00BF1C0E">
        <w:rPr>
          <w:b/>
          <w:iCs/>
          <w:sz w:val="28"/>
          <w:szCs w:val="28"/>
        </w:rPr>
        <w:t>– Option 2</w:t>
      </w:r>
    </w:p>
    <w:p w:rsidR="00D56CB0" w:rsidRPr="00D56CB0" w:rsidRDefault="00D56CB0" w:rsidP="00BA64AE">
      <w:pPr>
        <w:spacing w:after="0" w:line="240" w:lineRule="auto"/>
        <w:rPr>
          <w:b/>
          <w:iCs/>
          <w:sz w:val="24"/>
          <w:szCs w:val="24"/>
          <w:u w:val="single"/>
        </w:rPr>
      </w:pPr>
      <w:r w:rsidRPr="00D56CB0">
        <w:rPr>
          <w:b/>
          <w:iCs/>
          <w:sz w:val="24"/>
          <w:szCs w:val="24"/>
          <w:u w:val="single"/>
        </w:rPr>
        <w:t>Prepayment:</w:t>
      </w:r>
    </w:p>
    <w:p w:rsidR="00D56CB0" w:rsidRDefault="00D56CB0" w:rsidP="00D56CB0">
      <w:pPr>
        <w:spacing w:after="0" w:line="240" w:lineRule="auto"/>
        <w:rPr>
          <w:iCs/>
          <w:sz w:val="24"/>
          <w:szCs w:val="24"/>
        </w:rPr>
      </w:pPr>
      <w:r w:rsidRPr="00D56CB0">
        <w:rPr>
          <w:iCs/>
          <w:sz w:val="24"/>
          <w:szCs w:val="24"/>
        </w:rPr>
        <w:t>Prepayment/Deposit: 100% prepayment by client, according to the schedule below (</w:t>
      </w:r>
      <w:r w:rsidR="00801B6B" w:rsidRPr="00BF1C0E">
        <w:rPr>
          <w:iCs/>
          <w:sz w:val="24"/>
          <w:szCs w:val="24"/>
        </w:rPr>
        <w:t>180</w:t>
      </w:r>
      <w:r w:rsidRPr="00BF1C0E">
        <w:rPr>
          <w:iCs/>
          <w:sz w:val="24"/>
          <w:szCs w:val="24"/>
        </w:rPr>
        <w:t xml:space="preserve"> days</w:t>
      </w:r>
      <w:r w:rsidRPr="00D56CB0">
        <w:rPr>
          <w:iCs/>
          <w:sz w:val="24"/>
          <w:szCs w:val="24"/>
        </w:rPr>
        <w:t>).  A pro forma invoice will be sent directly from the hotel in due time.</w:t>
      </w:r>
    </w:p>
    <w:p w:rsidR="00777235" w:rsidRDefault="00777235" w:rsidP="00D56CB0">
      <w:pPr>
        <w:spacing w:after="0" w:line="240" w:lineRule="auto"/>
        <w:rPr>
          <w:iCs/>
          <w:sz w:val="24"/>
          <w:szCs w:val="24"/>
        </w:rPr>
      </w:pPr>
    </w:p>
    <w:tbl>
      <w:tblPr>
        <w:tblStyle w:val="TableGrid"/>
        <w:tblW w:w="0" w:type="auto"/>
        <w:tblLook w:val="04A0" w:firstRow="1" w:lastRow="0" w:firstColumn="1" w:lastColumn="0" w:noHBand="0" w:noVBand="1"/>
      </w:tblPr>
      <w:tblGrid>
        <w:gridCol w:w="1255"/>
        <w:gridCol w:w="900"/>
        <w:gridCol w:w="2160"/>
        <w:gridCol w:w="1530"/>
        <w:gridCol w:w="1800"/>
        <w:gridCol w:w="2070"/>
        <w:gridCol w:w="3235"/>
      </w:tblGrid>
      <w:tr w:rsidR="00D56CB0" w:rsidTr="00D56CB0">
        <w:tc>
          <w:tcPr>
            <w:tcW w:w="1255" w:type="dxa"/>
          </w:tcPr>
          <w:p w:rsidR="00D56CB0" w:rsidRPr="00D56CB0" w:rsidRDefault="00D56CB0" w:rsidP="005715D7">
            <w:pPr>
              <w:rPr>
                <w:b/>
                <w:iCs/>
                <w:sz w:val="24"/>
                <w:szCs w:val="24"/>
              </w:rPr>
            </w:pPr>
            <w:r w:rsidRPr="00D56CB0">
              <w:rPr>
                <w:b/>
                <w:iCs/>
                <w:sz w:val="24"/>
                <w:szCs w:val="24"/>
              </w:rPr>
              <w:t>Deposit</w:t>
            </w:r>
          </w:p>
        </w:tc>
        <w:tc>
          <w:tcPr>
            <w:tcW w:w="900" w:type="dxa"/>
          </w:tcPr>
          <w:p w:rsidR="00D56CB0" w:rsidRPr="00D56CB0" w:rsidRDefault="00D56CB0" w:rsidP="005715D7">
            <w:pPr>
              <w:rPr>
                <w:b/>
                <w:iCs/>
                <w:sz w:val="24"/>
                <w:szCs w:val="24"/>
              </w:rPr>
            </w:pPr>
            <w:r w:rsidRPr="00D56CB0">
              <w:rPr>
                <w:b/>
                <w:iCs/>
                <w:sz w:val="24"/>
                <w:szCs w:val="24"/>
              </w:rPr>
              <w:t>%</w:t>
            </w:r>
          </w:p>
        </w:tc>
        <w:tc>
          <w:tcPr>
            <w:tcW w:w="2160" w:type="dxa"/>
          </w:tcPr>
          <w:p w:rsidR="00D56CB0" w:rsidRPr="00D56CB0" w:rsidRDefault="00D56CB0" w:rsidP="005715D7">
            <w:pPr>
              <w:rPr>
                <w:b/>
                <w:iCs/>
                <w:sz w:val="24"/>
                <w:szCs w:val="24"/>
              </w:rPr>
            </w:pPr>
            <w:r>
              <w:rPr>
                <w:b/>
                <w:iCs/>
                <w:sz w:val="24"/>
                <w:szCs w:val="24"/>
              </w:rPr>
              <w:t>Deposit Required</w:t>
            </w:r>
          </w:p>
        </w:tc>
        <w:tc>
          <w:tcPr>
            <w:tcW w:w="1530" w:type="dxa"/>
          </w:tcPr>
          <w:p w:rsidR="00D56CB0" w:rsidRPr="00D56CB0" w:rsidRDefault="00D56CB0" w:rsidP="005715D7">
            <w:pPr>
              <w:rPr>
                <w:b/>
                <w:iCs/>
                <w:sz w:val="24"/>
                <w:szCs w:val="24"/>
              </w:rPr>
            </w:pPr>
            <w:r>
              <w:rPr>
                <w:b/>
                <w:iCs/>
                <w:sz w:val="24"/>
                <w:szCs w:val="24"/>
              </w:rPr>
              <w:t>Due Date</w:t>
            </w:r>
          </w:p>
        </w:tc>
        <w:tc>
          <w:tcPr>
            <w:tcW w:w="1800" w:type="dxa"/>
          </w:tcPr>
          <w:p w:rsidR="00D56CB0" w:rsidRPr="00D56CB0" w:rsidRDefault="00D56CB0" w:rsidP="005715D7">
            <w:pPr>
              <w:rPr>
                <w:b/>
                <w:iCs/>
                <w:sz w:val="24"/>
                <w:szCs w:val="24"/>
              </w:rPr>
            </w:pPr>
            <w:r>
              <w:rPr>
                <w:b/>
                <w:iCs/>
                <w:sz w:val="24"/>
                <w:szCs w:val="24"/>
              </w:rPr>
              <w:t>Deposit</w:t>
            </w:r>
            <w:r w:rsidR="00F52756">
              <w:rPr>
                <w:b/>
                <w:iCs/>
                <w:sz w:val="24"/>
                <w:szCs w:val="24"/>
              </w:rPr>
              <w:t xml:space="preserve"> Paid</w:t>
            </w:r>
          </w:p>
        </w:tc>
        <w:tc>
          <w:tcPr>
            <w:tcW w:w="2070" w:type="dxa"/>
          </w:tcPr>
          <w:p w:rsidR="00D56CB0" w:rsidRPr="00D56CB0" w:rsidRDefault="00D56CB0" w:rsidP="005715D7">
            <w:pPr>
              <w:rPr>
                <w:b/>
                <w:iCs/>
                <w:sz w:val="24"/>
                <w:szCs w:val="24"/>
              </w:rPr>
            </w:pPr>
            <w:r>
              <w:rPr>
                <w:b/>
                <w:iCs/>
                <w:sz w:val="24"/>
                <w:szCs w:val="24"/>
              </w:rPr>
              <w:t>Amount</w:t>
            </w:r>
            <w:r w:rsidR="00F52756">
              <w:rPr>
                <w:b/>
                <w:iCs/>
                <w:sz w:val="24"/>
                <w:szCs w:val="24"/>
              </w:rPr>
              <w:t xml:space="preserve"> Due</w:t>
            </w:r>
          </w:p>
        </w:tc>
        <w:tc>
          <w:tcPr>
            <w:tcW w:w="3235" w:type="dxa"/>
          </w:tcPr>
          <w:p w:rsidR="00D56CB0" w:rsidRPr="00D56CB0" w:rsidRDefault="00D56CB0" w:rsidP="005715D7">
            <w:pPr>
              <w:rPr>
                <w:b/>
                <w:iCs/>
                <w:sz w:val="24"/>
                <w:szCs w:val="24"/>
              </w:rPr>
            </w:pPr>
            <w:r>
              <w:rPr>
                <w:b/>
                <w:iCs/>
                <w:sz w:val="24"/>
                <w:szCs w:val="24"/>
              </w:rPr>
              <w:t>Description</w:t>
            </w:r>
          </w:p>
        </w:tc>
      </w:tr>
      <w:tr w:rsidR="00D56CB0" w:rsidTr="00D56CB0">
        <w:tc>
          <w:tcPr>
            <w:tcW w:w="1255" w:type="dxa"/>
          </w:tcPr>
          <w:p w:rsidR="00D56CB0" w:rsidRPr="00D56CB0" w:rsidRDefault="00D56CB0" w:rsidP="005715D7">
            <w:pPr>
              <w:rPr>
                <w:b/>
                <w:iCs/>
                <w:sz w:val="24"/>
                <w:szCs w:val="24"/>
              </w:rPr>
            </w:pPr>
            <w:r>
              <w:rPr>
                <w:b/>
                <w:iCs/>
                <w:sz w:val="24"/>
                <w:szCs w:val="24"/>
              </w:rPr>
              <w:t>Rooms</w:t>
            </w:r>
          </w:p>
        </w:tc>
        <w:tc>
          <w:tcPr>
            <w:tcW w:w="900" w:type="dxa"/>
          </w:tcPr>
          <w:p w:rsidR="00D56CB0" w:rsidRPr="00D56CB0" w:rsidRDefault="00D56CB0" w:rsidP="005715D7">
            <w:pPr>
              <w:rPr>
                <w:b/>
                <w:iCs/>
                <w:sz w:val="24"/>
                <w:szCs w:val="24"/>
              </w:rPr>
            </w:pPr>
            <w:r>
              <w:rPr>
                <w:b/>
                <w:iCs/>
                <w:sz w:val="24"/>
                <w:szCs w:val="24"/>
              </w:rPr>
              <w:t>50</w:t>
            </w:r>
          </w:p>
        </w:tc>
        <w:tc>
          <w:tcPr>
            <w:tcW w:w="2160" w:type="dxa"/>
          </w:tcPr>
          <w:p w:rsidR="00D56CB0" w:rsidRDefault="00D56CB0" w:rsidP="005715D7">
            <w:pPr>
              <w:rPr>
                <w:b/>
                <w:iCs/>
                <w:sz w:val="24"/>
                <w:szCs w:val="24"/>
              </w:rPr>
            </w:pPr>
            <w:r>
              <w:rPr>
                <w:b/>
                <w:iCs/>
                <w:sz w:val="24"/>
                <w:szCs w:val="24"/>
              </w:rPr>
              <w:t>DKK</w:t>
            </w:r>
          </w:p>
        </w:tc>
        <w:tc>
          <w:tcPr>
            <w:tcW w:w="1530" w:type="dxa"/>
          </w:tcPr>
          <w:p w:rsidR="00D56CB0" w:rsidRDefault="00D56CB0" w:rsidP="005715D7">
            <w:pPr>
              <w:rPr>
                <w:b/>
                <w:iCs/>
                <w:sz w:val="24"/>
                <w:szCs w:val="24"/>
              </w:rPr>
            </w:pPr>
          </w:p>
        </w:tc>
        <w:tc>
          <w:tcPr>
            <w:tcW w:w="1800" w:type="dxa"/>
          </w:tcPr>
          <w:p w:rsidR="00D56CB0" w:rsidRDefault="00D56CB0" w:rsidP="005715D7">
            <w:pPr>
              <w:rPr>
                <w:b/>
                <w:iCs/>
                <w:sz w:val="24"/>
                <w:szCs w:val="24"/>
              </w:rPr>
            </w:pPr>
          </w:p>
        </w:tc>
        <w:tc>
          <w:tcPr>
            <w:tcW w:w="2070" w:type="dxa"/>
          </w:tcPr>
          <w:p w:rsidR="00D56CB0" w:rsidRDefault="00D56CB0" w:rsidP="005715D7">
            <w:pPr>
              <w:rPr>
                <w:b/>
                <w:iCs/>
                <w:sz w:val="24"/>
                <w:szCs w:val="24"/>
              </w:rPr>
            </w:pPr>
          </w:p>
        </w:tc>
        <w:tc>
          <w:tcPr>
            <w:tcW w:w="3235" w:type="dxa"/>
          </w:tcPr>
          <w:p w:rsidR="00D56CB0" w:rsidRDefault="00D56CB0" w:rsidP="005715D7">
            <w:pPr>
              <w:rPr>
                <w:b/>
                <w:iCs/>
                <w:sz w:val="24"/>
                <w:szCs w:val="24"/>
              </w:rPr>
            </w:pPr>
            <w:r>
              <w:rPr>
                <w:b/>
                <w:iCs/>
                <w:sz w:val="24"/>
                <w:szCs w:val="24"/>
              </w:rPr>
              <w:t>50% at time of booking</w:t>
            </w:r>
          </w:p>
        </w:tc>
      </w:tr>
      <w:tr w:rsidR="00D56CB0" w:rsidTr="00D56CB0">
        <w:tc>
          <w:tcPr>
            <w:tcW w:w="1255" w:type="dxa"/>
          </w:tcPr>
          <w:p w:rsidR="00D56CB0" w:rsidRDefault="00D56CB0" w:rsidP="005715D7">
            <w:pPr>
              <w:rPr>
                <w:b/>
                <w:iCs/>
                <w:sz w:val="24"/>
                <w:szCs w:val="24"/>
              </w:rPr>
            </w:pPr>
            <w:r>
              <w:rPr>
                <w:b/>
                <w:iCs/>
                <w:sz w:val="24"/>
                <w:szCs w:val="24"/>
              </w:rPr>
              <w:t>Rooms</w:t>
            </w:r>
          </w:p>
        </w:tc>
        <w:tc>
          <w:tcPr>
            <w:tcW w:w="900" w:type="dxa"/>
          </w:tcPr>
          <w:p w:rsidR="00D56CB0" w:rsidRPr="00D56CB0" w:rsidRDefault="00D56CB0" w:rsidP="005715D7">
            <w:pPr>
              <w:rPr>
                <w:b/>
                <w:iCs/>
                <w:sz w:val="24"/>
                <w:szCs w:val="24"/>
              </w:rPr>
            </w:pPr>
            <w:r>
              <w:rPr>
                <w:b/>
                <w:iCs/>
                <w:sz w:val="24"/>
                <w:szCs w:val="24"/>
              </w:rPr>
              <w:t>50</w:t>
            </w:r>
          </w:p>
        </w:tc>
        <w:tc>
          <w:tcPr>
            <w:tcW w:w="2160" w:type="dxa"/>
          </w:tcPr>
          <w:p w:rsidR="00D56CB0" w:rsidRDefault="00D56CB0" w:rsidP="005715D7">
            <w:pPr>
              <w:rPr>
                <w:b/>
                <w:iCs/>
                <w:sz w:val="24"/>
                <w:szCs w:val="24"/>
              </w:rPr>
            </w:pPr>
            <w:r>
              <w:rPr>
                <w:b/>
                <w:iCs/>
                <w:sz w:val="24"/>
                <w:szCs w:val="24"/>
              </w:rPr>
              <w:t>DKK</w:t>
            </w:r>
          </w:p>
        </w:tc>
        <w:tc>
          <w:tcPr>
            <w:tcW w:w="1530" w:type="dxa"/>
          </w:tcPr>
          <w:p w:rsidR="00D56CB0" w:rsidRDefault="00D56CB0" w:rsidP="005715D7">
            <w:pPr>
              <w:rPr>
                <w:b/>
                <w:iCs/>
                <w:sz w:val="24"/>
                <w:szCs w:val="24"/>
              </w:rPr>
            </w:pPr>
          </w:p>
        </w:tc>
        <w:tc>
          <w:tcPr>
            <w:tcW w:w="1800" w:type="dxa"/>
          </w:tcPr>
          <w:p w:rsidR="00D56CB0" w:rsidRDefault="00D56CB0" w:rsidP="005715D7">
            <w:pPr>
              <w:rPr>
                <w:b/>
                <w:iCs/>
                <w:sz w:val="24"/>
                <w:szCs w:val="24"/>
              </w:rPr>
            </w:pPr>
          </w:p>
        </w:tc>
        <w:tc>
          <w:tcPr>
            <w:tcW w:w="2070" w:type="dxa"/>
          </w:tcPr>
          <w:p w:rsidR="00D56CB0" w:rsidRDefault="00D56CB0" w:rsidP="005715D7">
            <w:pPr>
              <w:rPr>
                <w:b/>
                <w:iCs/>
                <w:sz w:val="24"/>
                <w:szCs w:val="24"/>
              </w:rPr>
            </w:pPr>
          </w:p>
        </w:tc>
        <w:tc>
          <w:tcPr>
            <w:tcW w:w="3235" w:type="dxa"/>
          </w:tcPr>
          <w:p w:rsidR="00D56CB0" w:rsidRDefault="00D56CB0" w:rsidP="005715D7">
            <w:pPr>
              <w:rPr>
                <w:b/>
                <w:iCs/>
                <w:sz w:val="24"/>
                <w:szCs w:val="24"/>
              </w:rPr>
            </w:pPr>
            <w:r>
              <w:rPr>
                <w:b/>
                <w:iCs/>
                <w:sz w:val="24"/>
                <w:szCs w:val="24"/>
              </w:rPr>
              <w:t>50% 3 months prior to arrival</w:t>
            </w:r>
          </w:p>
        </w:tc>
      </w:tr>
    </w:tbl>
    <w:p w:rsidR="005D7B05" w:rsidRPr="00D56CB0" w:rsidRDefault="000D2EC9" w:rsidP="00D9135B">
      <w:pPr>
        <w:spacing w:after="0" w:line="240" w:lineRule="auto"/>
        <w:ind w:left="-86"/>
        <w:rPr>
          <w:rFonts w:ascii="Calibri" w:hAnsi="Calibri"/>
          <w:color w:val="FF0000"/>
          <w:sz w:val="24"/>
          <w:szCs w:val="24"/>
          <w:lang w:val="en-GB"/>
        </w:rPr>
      </w:pPr>
      <w:r>
        <w:rPr>
          <w:rFonts w:ascii="Calibri" w:hAnsi="Calibri"/>
          <w:color w:val="FF0000"/>
          <w:sz w:val="24"/>
          <w:szCs w:val="24"/>
          <w:lang w:val="en-GB"/>
        </w:rPr>
        <w:t xml:space="preserve">Depending on </w:t>
      </w:r>
      <w:r w:rsidR="005D7B05" w:rsidRPr="00D56CB0">
        <w:rPr>
          <w:rFonts w:ascii="Calibri" w:hAnsi="Calibri"/>
          <w:color w:val="FF0000"/>
          <w:sz w:val="24"/>
          <w:szCs w:val="24"/>
          <w:lang w:val="en-GB"/>
        </w:rPr>
        <w:t xml:space="preserve">the size of the </w:t>
      </w:r>
      <w:r w:rsidR="00F52756">
        <w:rPr>
          <w:rFonts w:ascii="Calibri" w:hAnsi="Calibri"/>
          <w:color w:val="FF0000"/>
          <w:sz w:val="24"/>
          <w:szCs w:val="24"/>
          <w:lang w:val="en-GB"/>
        </w:rPr>
        <w:t xml:space="preserve">group and </w:t>
      </w:r>
      <w:r w:rsidR="00F52756" w:rsidRPr="00D56CB0">
        <w:rPr>
          <w:rFonts w:ascii="Calibri" w:hAnsi="Calibri"/>
          <w:color w:val="FF0000"/>
          <w:sz w:val="24"/>
          <w:szCs w:val="24"/>
          <w:lang w:val="en-GB"/>
        </w:rPr>
        <w:t>the number of nights</w:t>
      </w:r>
      <w:r w:rsidR="00F52756">
        <w:rPr>
          <w:rFonts w:ascii="Calibri" w:hAnsi="Calibri"/>
          <w:color w:val="FF0000"/>
          <w:sz w:val="24"/>
          <w:szCs w:val="24"/>
          <w:lang w:val="en-GB"/>
        </w:rPr>
        <w:t xml:space="preserve"> booked</w:t>
      </w:r>
      <w:r>
        <w:rPr>
          <w:rFonts w:ascii="Calibri" w:hAnsi="Calibri"/>
          <w:color w:val="FF0000"/>
          <w:sz w:val="24"/>
          <w:szCs w:val="24"/>
          <w:lang w:val="en-GB"/>
        </w:rPr>
        <w:t>,</w:t>
      </w:r>
      <w:r w:rsidR="005D7B05" w:rsidRPr="00D56CB0">
        <w:rPr>
          <w:rFonts w:ascii="Calibri" w:hAnsi="Calibri"/>
          <w:color w:val="FF0000"/>
          <w:sz w:val="24"/>
          <w:szCs w:val="24"/>
          <w:lang w:val="en-GB"/>
        </w:rPr>
        <w:t xml:space="preserve"> the hotel reserves the right to adjust the </w:t>
      </w:r>
      <w:r w:rsidR="003A33CF">
        <w:rPr>
          <w:rFonts w:ascii="Calibri" w:hAnsi="Calibri"/>
          <w:color w:val="FF0000"/>
          <w:sz w:val="24"/>
          <w:szCs w:val="24"/>
          <w:lang w:val="en-GB"/>
        </w:rPr>
        <w:t xml:space="preserve">amount of the </w:t>
      </w:r>
      <w:r w:rsidR="005D7B05" w:rsidRPr="00D56CB0">
        <w:rPr>
          <w:rFonts w:ascii="Calibri" w:hAnsi="Calibri"/>
          <w:color w:val="FF0000"/>
          <w:sz w:val="24"/>
          <w:szCs w:val="24"/>
          <w:lang w:val="en-GB"/>
        </w:rPr>
        <w:t xml:space="preserve">deposit </w:t>
      </w:r>
      <w:r w:rsidR="003A33CF">
        <w:rPr>
          <w:rFonts w:ascii="Calibri" w:hAnsi="Calibri"/>
          <w:color w:val="FF0000"/>
          <w:sz w:val="24"/>
          <w:szCs w:val="24"/>
          <w:lang w:val="en-GB"/>
        </w:rPr>
        <w:t>and the number of instalments requested.</w:t>
      </w:r>
    </w:p>
    <w:p w:rsidR="00D9135B" w:rsidRDefault="00D9135B" w:rsidP="00D9135B">
      <w:pPr>
        <w:spacing w:after="0" w:line="240" w:lineRule="auto"/>
        <w:ind w:left="-86"/>
        <w:jc w:val="both"/>
        <w:rPr>
          <w:rFonts w:ascii="Calibri" w:hAnsi="Calibri"/>
          <w:sz w:val="24"/>
          <w:szCs w:val="24"/>
          <w:lang w:val="en-GB"/>
        </w:rPr>
      </w:pPr>
    </w:p>
    <w:p w:rsidR="005D7B05" w:rsidRPr="00D56CB0" w:rsidRDefault="005D7B05" w:rsidP="005A2F64">
      <w:pPr>
        <w:spacing w:after="0" w:line="240" w:lineRule="auto"/>
        <w:ind w:left="-86"/>
        <w:rPr>
          <w:rFonts w:ascii="Calibri" w:hAnsi="Calibri"/>
          <w:sz w:val="24"/>
          <w:szCs w:val="24"/>
          <w:lang w:val="en-GB"/>
        </w:rPr>
      </w:pPr>
      <w:r w:rsidRPr="00D56CB0">
        <w:rPr>
          <w:rFonts w:ascii="Calibri" w:hAnsi="Calibri"/>
          <w:sz w:val="24"/>
          <w:szCs w:val="24"/>
          <w:lang w:val="en-GB"/>
        </w:rPr>
        <w:t>If c</w:t>
      </w:r>
      <w:r w:rsidR="00F52756">
        <w:rPr>
          <w:rFonts w:ascii="Calibri" w:hAnsi="Calibri"/>
          <w:sz w:val="24"/>
          <w:szCs w:val="24"/>
          <w:lang w:val="en-GB"/>
        </w:rPr>
        <w:t>ancellation fees apply, the pre</w:t>
      </w:r>
      <w:r w:rsidRPr="00D56CB0">
        <w:rPr>
          <w:rFonts w:ascii="Calibri" w:hAnsi="Calibri"/>
          <w:sz w:val="24"/>
          <w:szCs w:val="24"/>
          <w:lang w:val="en-GB"/>
        </w:rPr>
        <w:t>payment will be deducted</w:t>
      </w:r>
      <w:r w:rsidR="00F52756">
        <w:rPr>
          <w:rFonts w:ascii="Calibri" w:hAnsi="Calibri"/>
          <w:sz w:val="24"/>
          <w:szCs w:val="24"/>
          <w:lang w:val="en-GB"/>
        </w:rPr>
        <w:t xml:space="preserve"> to include any </w:t>
      </w:r>
      <w:r w:rsidRPr="00D56CB0">
        <w:rPr>
          <w:rFonts w:ascii="Calibri" w:hAnsi="Calibri"/>
          <w:sz w:val="24"/>
          <w:szCs w:val="24"/>
          <w:lang w:val="en-GB"/>
        </w:rPr>
        <w:t>cancellation fees as stated bel</w:t>
      </w:r>
      <w:r w:rsidR="005A2F64">
        <w:rPr>
          <w:rFonts w:ascii="Calibri" w:hAnsi="Calibri"/>
          <w:sz w:val="24"/>
          <w:szCs w:val="24"/>
          <w:lang w:val="en-GB"/>
        </w:rPr>
        <w:t xml:space="preserve">ow under </w:t>
      </w:r>
      <w:r w:rsidR="003A33CF">
        <w:rPr>
          <w:rFonts w:ascii="Calibri" w:hAnsi="Calibri"/>
          <w:sz w:val="24"/>
          <w:szCs w:val="24"/>
          <w:lang w:val="en-GB"/>
        </w:rPr>
        <w:t>“</w:t>
      </w:r>
      <w:r w:rsidR="00F52756">
        <w:rPr>
          <w:rFonts w:ascii="Calibri" w:hAnsi="Calibri"/>
          <w:sz w:val="24"/>
          <w:szCs w:val="24"/>
          <w:lang w:val="en-GB"/>
        </w:rPr>
        <w:t>Reductions/Cancellations</w:t>
      </w:r>
      <w:r w:rsidR="003A33CF">
        <w:rPr>
          <w:rFonts w:ascii="Calibri" w:hAnsi="Calibri"/>
          <w:sz w:val="24"/>
          <w:szCs w:val="24"/>
          <w:lang w:val="en-GB"/>
        </w:rPr>
        <w:t>”.  Failure to pay the</w:t>
      </w:r>
      <w:r w:rsidRPr="00D56CB0">
        <w:rPr>
          <w:rFonts w:ascii="Calibri" w:hAnsi="Calibri"/>
          <w:sz w:val="24"/>
          <w:szCs w:val="24"/>
          <w:lang w:val="en-GB"/>
        </w:rPr>
        <w:t xml:space="preserve"> deposit </w:t>
      </w:r>
      <w:r w:rsidR="003A33CF">
        <w:rPr>
          <w:rFonts w:ascii="Calibri" w:hAnsi="Calibri"/>
          <w:sz w:val="24"/>
          <w:szCs w:val="24"/>
          <w:lang w:val="en-GB"/>
        </w:rPr>
        <w:t xml:space="preserve">as stipulated by </w:t>
      </w:r>
      <w:r w:rsidRPr="00D56CB0">
        <w:rPr>
          <w:rFonts w:ascii="Calibri" w:hAnsi="Calibri"/>
          <w:sz w:val="24"/>
          <w:szCs w:val="24"/>
          <w:lang w:val="en-GB"/>
        </w:rPr>
        <w:t xml:space="preserve">the agreed terms of payment will be </w:t>
      </w:r>
      <w:r w:rsidR="003A33CF">
        <w:rPr>
          <w:rFonts w:ascii="Calibri" w:hAnsi="Calibri"/>
          <w:sz w:val="24"/>
          <w:szCs w:val="24"/>
          <w:lang w:val="en-GB"/>
        </w:rPr>
        <w:t xml:space="preserve">regarded </w:t>
      </w:r>
      <w:r w:rsidRPr="00D56CB0">
        <w:rPr>
          <w:rFonts w:ascii="Calibri" w:hAnsi="Calibri"/>
          <w:sz w:val="24"/>
          <w:szCs w:val="24"/>
          <w:lang w:val="en-GB"/>
        </w:rPr>
        <w:t xml:space="preserve">as a cancellation of the reservation </w:t>
      </w:r>
      <w:r w:rsidR="003A33CF">
        <w:rPr>
          <w:rFonts w:ascii="Calibri" w:hAnsi="Calibri"/>
          <w:sz w:val="24"/>
          <w:szCs w:val="24"/>
          <w:lang w:val="en-GB"/>
        </w:rPr>
        <w:t xml:space="preserve">under the </w:t>
      </w:r>
      <w:r w:rsidRPr="00D56CB0">
        <w:rPr>
          <w:rFonts w:ascii="Calibri" w:hAnsi="Calibri"/>
          <w:sz w:val="24"/>
          <w:szCs w:val="24"/>
          <w:lang w:val="en-GB"/>
        </w:rPr>
        <w:t>“cancellation terms and conditions”</w:t>
      </w:r>
      <w:r w:rsidR="00F52756">
        <w:rPr>
          <w:rFonts w:ascii="Calibri" w:hAnsi="Calibri"/>
          <w:sz w:val="24"/>
          <w:szCs w:val="24"/>
          <w:lang w:val="en-GB"/>
        </w:rPr>
        <w:t>.</w:t>
      </w:r>
    </w:p>
    <w:p w:rsidR="00D9135B" w:rsidRDefault="00D9135B" w:rsidP="00D9135B">
      <w:pPr>
        <w:spacing w:after="0" w:line="240" w:lineRule="auto"/>
        <w:ind w:left="-86"/>
        <w:jc w:val="both"/>
        <w:rPr>
          <w:rFonts w:ascii="Calibri" w:hAnsi="Calibri"/>
          <w:sz w:val="24"/>
          <w:szCs w:val="24"/>
          <w:lang w:val="en-GB"/>
        </w:rPr>
      </w:pPr>
    </w:p>
    <w:p w:rsidR="005D7B05" w:rsidRPr="00D56CB0" w:rsidRDefault="005D7B05" w:rsidP="00D9135B">
      <w:pPr>
        <w:spacing w:after="0" w:line="240" w:lineRule="auto"/>
        <w:ind w:left="-86"/>
        <w:jc w:val="both"/>
        <w:rPr>
          <w:rFonts w:ascii="Calibri" w:hAnsi="Calibri"/>
          <w:color w:val="FF0000"/>
          <w:sz w:val="24"/>
          <w:szCs w:val="24"/>
          <w:lang w:val="en-GB"/>
        </w:rPr>
      </w:pPr>
      <w:r w:rsidRPr="00D56CB0">
        <w:rPr>
          <w:rFonts w:ascii="Calibri" w:hAnsi="Calibri"/>
          <w:sz w:val="24"/>
          <w:szCs w:val="24"/>
          <w:lang w:val="en-GB"/>
        </w:rPr>
        <w:t xml:space="preserve">Invoices are </w:t>
      </w:r>
      <w:r w:rsidR="00F52756">
        <w:rPr>
          <w:rFonts w:ascii="Calibri" w:hAnsi="Calibri"/>
          <w:sz w:val="24"/>
          <w:szCs w:val="24"/>
          <w:lang w:val="en-GB"/>
        </w:rPr>
        <w:t>payable as stated in the document</w:t>
      </w:r>
      <w:r w:rsidRPr="00D56CB0">
        <w:rPr>
          <w:rFonts w:ascii="Calibri" w:hAnsi="Calibri"/>
          <w:sz w:val="24"/>
          <w:szCs w:val="24"/>
          <w:lang w:val="en-GB"/>
        </w:rPr>
        <w:t xml:space="preserve">. All amounts not paid </w:t>
      </w:r>
      <w:r w:rsidR="003A33CF">
        <w:rPr>
          <w:rFonts w:ascii="Calibri" w:hAnsi="Calibri"/>
          <w:sz w:val="24"/>
          <w:szCs w:val="24"/>
          <w:lang w:val="en-GB"/>
        </w:rPr>
        <w:t xml:space="preserve">by </w:t>
      </w:r>
      <w:r w:rsidR="00F52756">
        <w:rPr>
          <w:rFonts w:ascii="Calibri" w:hAnsi="Calibri"/>
          <w:sz w:val="24"/>
          <w:szCs w:val="24"/>
          <w:lang w:val="en-GB"/>
        </w:rPr>
        <w:t>their due date</w:t>
      </w:r>
      <w:r w:rsidRPr="00D56CB0">
        <w:rPr>
          <w:rFonts w:ascii="Calibri" w:hAnsi="Calibri"/>
          <w:sz w:val="24"/>
          <w:szCs w:val="24"/>
          <w:lang w:val="en-GB"/>
        </w:rPr>
        <w:t xml:space="preserve"> will automatically </w:t>
      </w:r>
      <w:r w:rsidR="003A33CF">
        <w:rPr>
          <w:rFonts w:ascii="Calibri" w:hAnsi="Calibri"/>
          <w:sz w:val="24"/>
          <w:szCs w:val="24"/>
          <w:lang w:val="en-GB"/>
        </w:rPr>
        <w:t xml:space="preserve">incur </w:t>
      </w:r>
      <w:r w:rsidRPr="00D56CB0">
        <w:rPr>
          <w:rFonts w:ascii="Calibri" w:hAnsi="Calibri"/>
          <w:sz w:val="24"/>
          <w:szCs w:val="24"/>
          <w:lang w:val="en-GB"/>
        </w:rPr>
        <w:t>penalties and interest in accordance with Danish law and regulation</w:t>
      </w:r>
      <w:r w:rsidR="00F52756">
        <w:rPr>
          <w:rFonts w:ascii="Calibri" w:hAnsi="Calibri"/>
          <w:sz w:val="24"/>
          <w:szCs w:val="24"/>
          <w:lang w:val="en-GB"/>
        </w:rPr>
        <w:t>s</w:t>
      </w:r>
      <w:r w:rsidRPr="00D56CB0">
        <w:rPr>
          <w:rFonts w:ascii="Calibri" w:hAnsi="Calibri"/>
          <w:sz w:val="24"/>
          <w:szCs w:val="24"/>
          <w:lang w:val="en-GB"/>
        </w:rPr>
        <w:t xml:space="preserve"> from the time they fall due, in favour of the Hotel and without any formal notice.</w:t>
      </w:r>
    </w:p>
    <w:p w:rsidR="005D7B05" w:rsidRDefault="005D7B05" w:rsidP="00D9135B">
      <w:pPr>
        <w:spacing w:after="0" w:line="240" w:lineRule="auto"/>
        <w:ind w:left="-86"/>
        <w:rPr>
          <w:rFonts w:ascii="Calibri" w:hAnsi="Calibri"/>
          <w:sz w:val="24"/>
          <w:szCs w:val="24"/>
          <w:lang w:val="en-GB"/>
        </w:rPr>
      </w:pPr>
      <w:r w:rsidRPr="00D56CB0">
        <w:rPr>
          <w:rFonts w:ascii="Calibri" w:hAnsi="Calibri"/>
          <w:sz w:val="24"/>
          <w:szCs w:val="24"/>
          <w:lang w:val="en-GB"/>
        </w:rPr>
        <w:t xml:space="preserve">Any disagreement regarding an invoice should be </w:t>
      </w:r>
      <w:r w:rsidR="00F52756">
        <w:rPr>
          <w:rFonts w:ascii="Calibri" w:hAnsi="Calibri"/>
          <w:sz w:val="24"/>
          <w:szCs w:val="24"/>
          <w:lang w:val="en-GB"/>
        </w:rPr>
        <w:t xml:space="preserve">stated </w:t>
      </w:r>
      <w:r w:rsidRPr="00D56CB0">
        <w:rPr>
          <w:rFonts w:ascii="Calibri" w:hAnsi="Calibri"/>
          <w:sz w:val="24"/>
          <w:szCs w:val="24"/>
          <w:lang w:val="en-GB"/>
        </w:rPr>
        <w:t xml:space="preserve">in writing and acknowledged by the </w:t>
      </w:r>
      <w:r w:rsidR="005A2F64">
        <w:rPr>
          <w:rFonts w:ascii="Calibri" w:hAnsi="Calibri"/>
          <w:sz w:val="24"/>
          <w:szCs w:val="24"/>
          <w:lang w:val="en-GB"/>
        </w:rPr>
        <w:t>hotel within 10 days of receipt.</w:t>
      </w:r>
    </w:p>
    <w:p w:rsidR="005A2F64" w:rsidRPr="00D56CB0" w:rsidRDefault="005A2F64" w:rsidP="00D9135B">
      <w:pPr>
        <w:spacing w:after="0" w:line="240" w:lineRule="auto"/>
        <w:ind w:left="-86"/>
        <w:rPr>
          <w:rFonts w:ascii="Calibri" w:hAnsi="Calibri"/>
          <w:sz w:val="24"/>
          <w:szCs w:val="24"/>
          <w:u w:val="single"/>
          <w:lang w:val="en-GB"/>
        </w:rPr>
      </w:pPr>
    </w:p>
    <w:p w:rsidR="005D7B05" w:rsidRPr="00D56CB0" w:rsidRDefault="005D7B05" w:rsidP="00D9135B">
      <w:pPr>
        <w:spacing w:after="0" w:line="240" w:lineRule="auto"/>
        <w:ind w:left="-86"/>
        <w:rPr>
          <w:b/>
          <w:sz w:val="24"/>
          <w:szCs w:val="24"/>
          <w:u w:val="single"/>
          <w:lang w:val="en-GB"/>
        </w:rPr>
      </w:pPr>
      <w:r w:rsidRPr="00D56CB0">
        <w:rPr>
          <w:rFonts w:ascii="Calibri" w:hAnsi="Calibri"/>
          <w:b/>
          <w:sz w:val="24"/>
          <w:szCs w:val="24"/>
          <w:u w:val="single"/>
          <w:lang w:val="en-GB"/>
        </w:rPr>
        <w:t>Reductions/Cancellation:</w:t>
      </w:r>
    </w:p>
    <w:p w:rsidR="00D56CB0" w:rsidRPr="00D9135B" w:rsidRDefault="00F52756" w:rsidP="00D9135B">
      <w:pPr>
        <w:spacing w:after="0" w:line="240" w:lineRule="auto"/>
        <w:ind w:left="-86"/>
        <w:rPr>
          <w:rFonts w:ascii="Calibri" w:hAnsi="Calibri"/>
          <w:sz w:val="24"/>
          <w:szCs w:val="24"/>
          <w:lang w:val="en-GB"/>
        </w:rPr>
      </w:pPr>
      <w:r>
        <w:rPr>
          <w:rFonts w:ascii="Calibri" w:hAnsi="Calibri"/>
          <w:sz w:val="24"/>
          <w:szCs w:val="24"/>
          <w:lang w:val="en-GB"/>
        </w:rPr>
        <w:t>U</w:t>
      </w:r>
      <w:r w:rsidRPr="00D56CB0">
        <w:rPr>
          <w:rFonts w:ascii="Calibri" w:hAnsi="Calibri"/>
          <w:sz w:val="24"/>
          <w:szCs w:val="24"/>
          <w:lang w:val="en-GB"/>
        </w:rPr>
        <w:t xml:space="preserve">p to 6 months prior to arrival </w:t>
      </w:r>
      <w:r>
        <w:rPr>
          <w:rFonts w:ascii="Calibri" w:hAnsi="Calibri"/>
          <w:sz w:val="24"/>
          <w:szCs w:val="24"/>
          <w:lang w:val="en-GB"/>
        </w:rPr>
        <w:t>n</w:t>
      </w:r>
      <w:r w:rsidR="005D7B05" w:rsidRPr="00D56CB0">
        <w:rPr>
          <w:rFonts w:ascii="Calibri" w:hAnsi="Calibri"/>
          <w:sz w:val="24"/>
          <w:szCs w:val="24"/>
          <w:lang w:val="en-GB"/>
        </w:rPr>
        <w:t>o more than 10% of the actual reservations per day may be released. After 6 months</w:t>
      </w:r>
      <w:r>
        <w:rPr>
          <w:rFonts w:ascii="Calibri" w:hAnsi="Calibri"/>
          <w:sz w:val="24"/>
          <w:szCs w:val="24"/>
          <w:lang w:val="en-GB"/>
        </w:rPr>
        <w:t>,</w:t>
      </w:r>
      <w:r w:rsidR="005D7B05" w:rsidRPr="00D56CB0">
        <w:rPr>
          <w:rFonts w:ascii="Calibri" w:hAnsi="Calibri"/>
          <w:sz w:val="24"/>
          <w:szCs w:val="24"/>
          <w:lang w:val="en-GB"/>
        </w:rPr>
        <w:t xml:space="preserve"> </w:t>
      </w:r>
      <w:r>
        <w:rPr>
          <w:rFonts w:ascii="Calibri" w:hAnsi="Calibri"/>
          <w:sz w:val="24"/>
          <w:szCs w:val="24"/>
          <w:lang w:val="en-GB"/>
        </w:rPr>
        <w:t xml:space="preserve">payment of </w:t>
      </w:r>
      <w:r w:rsidR="005D7B05" w:rsidRPr="00D56CB0">
        <w:rPr>
          <w:rFonts w:ascii="Calibri" w:hAnsi="Calibri"/>
          <w:sz w:val="24"/>
          <w:szCs w:val="24"/>
          <w:lang w:val="en-GB"/>
        </w:rPr>
        <w:t xml:space="preserve">all reservations </w:t>
      </w:r>
      <w:r>
        <w:rPr>
          <w:rFonts w:ascii="Calibri" w:hAnsi="Calibri"/>
          <w:sz w:val="24"/>
          <w:szCs w:val="24"/>
          <w:lang w:val="en-GB"/>
        </w:rPr>
        <w:t>is taken in full; at that time reservations are n</w:t>
      </w:r>
      <w:r w:rsidR="00884FD4">
        <w:rPr>
          <w:rFonts w:ascii="Calibri" w:hAnsi="Calibri"/>
          <w:sz w:val="24"/>
          <w:szCs w:val="24"/>
          <w:lang w:val="en-GB"/>
        </w:rPr>
        <w:t>on-</w:t>
      </w:r>
      <w:r w:rsidR="005D7B05" w:rsidRPr="00D56CB0">
        <w:rPr>
          <w:rFonts w:ascii="Calibri" w:hAnsi="Calibri"/>
          <w:sz w:val="24"/>
          <w:szCs w:val="24"/>
          <w:lang w:val="en-GB"/>
        </w:rPr>
        <w:t xml:space="preserve">cancellable and </w:t>
      </w:r>
      <w:r>
        <w:rPr>
          <w:rFonts w:ascii="Calibri" w:hAnsi="Calibri"/>
          <w:sz w:val="24"/>
          <w:szCs w:val="24"/>
          <w:lang w:val="en-GB"/>
        </w:rPr>
        <w:t xml:space="preserve">deposits are </w:t>
      </w:r>
      <w:r w:rsidR="005D7B05" w:rsidRPr="00D56CB0">
        <w:rPr>
          <w:rFonts w:ascii="Calibri" w:hAnsi="Calibri"/>
          <w:sz w:val="24"/>
          <w:szCs w:val="24"/>
          <w:lang w:val="en-GB"/>
        </w:rPr>
        <w:t xml:space="preserve">non-refundable.  </w:t>
      </w:r>
    </w:p>
    <w:p w:rsidR="00D9135B" w:rsidRDefault="00D9135B" w:rsidP="00D9135B">
      <w:pPr>
        <w:spacing w:after="0" w:line="240" w:lineRule="auto"/>
        <w:ind w:left="-90"/>
        <w:rPr>
          <w:rFonts w:ascii="Calibri" w:hAnsi="Calibri"/>
          <w:lang w:val="en-GB"/>
        </w:rPr>
      </w:pPr>
    </w:p>
    <w:p w:rsidR="00BA64AE" w:rsidRPr="00362E21" w:rsidRDefault="005D7B05" w:rsidP="00801B6B">
      <w:pPr>
        <w:spacing w:after="0" w:line="240" w:lineRule="auto"/>
        <w:ind w:left="-90"/>
        <w:rPr>
          <w:b/>
          <w:sz w:val="24"/>
          <w:szCs w:val="24"/>
        </w:rPr>
      </w:pPr>
      <w:r w:rsidRPr="00B04E5A">
        <w:rPr>
          <w:rFonts w:ascii="Calibri" w:hAnsi="Calibri"/>
          <w:lang w:val="en-GB"/>
        </w:rPr>
        <w:t xml:space="preserve">In case of </w:t>
      </w:r>
      <w:r w:rsidR="00F96564">
        <w:rPr>
          <w:rFonts w:ascii="Calibri" w:hAnsi="Calibri"/>
          <w:lang w:val="en-GB"/>
        </w:rPr>
        <w:t xml:space="preserve">a </w:t>
      </w:r>
      <w:r w:rsidRPr="00B04E5A">
        <w:rPr>
          <w:rFonts w:ascii="Calibri" w:hAnsi="Calibri"/>
          <w:lang w:val="en-GB"/>
        </w:rPr>
        <w:t>no-show, delayed arrival</w:t>
      </w:r>
      <w:r w:rsidR="00F96564">
        <w:rPr>
          <w:rFonts w:ascii="Calibri" w:hAnsi="Calibri"/>
          <w:lang w:val="en-GB"/>
        </w:rPr>
        <w:t>,</w:t>
      </w:r>
      <w:r w:rsidRPr="00B04E5A">
        <w:rPr>
          <w:rFonts w:ascii="Calibri" w:hAnsi="Calibri"/>
          <w:lang w:val="en-GB"/>
        </w:rPr>
        <w:t xml:space="preserve"> or early departure</w:t>
      </w:r>
      <w:r w:rsidR="00F52756">
        <w:rPr>
          <w:rFonts w:ascii="Calibri" w:hAnsi="Calibri"/>
          <w:lang w:val="en-GB"/>
        </w:rPr>
        <w:t>,</w:t>
      </w:r>
      <w:r w:rsidRPr="00B04E5A">
        <w:rPr>
          <w:rFonts w:ascii="Calibri" w:hAnsi="Calibri"/>
          <w:lang w:val="en-GB"/>
        </w:rPr>
        <w:t xml:space="preserve"> the hotel </w:t>
      </w:r>
      <w:r w:rsidR="00F96564">
        <w:rPr>
          <w:rFonts w:ascii="Calibri" w:hAnsi="Calibri"/>
          <w:lang w:val="en-GB"/>
        </w:rPr>
        <w:t>is entitled to</w:t>
      </w:r>
      <w:r w:rsidRPr="00B04E5A">
        <w:rPr>
          <w:rFonts w:ascii="Calibri" w:hAnsi="Calibri"/>
          <w:lang w:val="en-GB"/>
        </w:rPr>
        <w:t xml:space="preserve"> compensation equivalent to the full pr</w:t>
      </w:r>
      <w:r w:rsidR="00F52756">
        <w:rPr>
          <w:rFonts w:ascii="Calibri" w:hAnsi="Calibri"/>
          <w:lang w:val="en-GB"/>
        </w:rPr>
        <w:t>ice of the final reservation made</w:t>
      </w:r>
      <w:r w:rsidR="00F9502E">
        <w:rPr>
          <w:rFonts w:ascii="Calibri" w:hAnsi="Calibri"/>
          <w:lang w:val="en-GB"/>
        </w:rPr>
        <w:t xml:space="preserve">. </w:t>
      </w:r>
      <w:r w:rsidR="00801B6B">
        <w:rPr>
          <w:rFonts w:ascii="Calibri" w:hAnsi="Calibri"/>
          <w:lang w:val="en-GB"/>
        </w:rPr>
        <w:br/>
      </w:r>
      <w:r w:rsidR="00BA64AE">
        <w:rPr>
          <w:sz w:val="24"/>
          <w:szCs w:val="24"/>
        </w:rPr>
        <w:br/>
      </w:r>
      <w:r w:rsidR="00BA64AE" w:rsidRPr="00362E21">
        <w:rPr>
          <w:b/>
          <w:sz w:val="24"/>
          <w:szCs w:val="24"/>
        </w:rPr>
        <w:t>All prices are stated in Danish Kroner.</w:t>
      </w:r>
    </w:p>
    <w:sectPr w:rsidR="00BA64AE" w:rsidRPr="00362E21" w:rsidSect="00046C01">
      <w:headerReference w:type="default" r:id="rId6"/>
      <w:footerReference w:type="default" r:id="rId7"/>
      <w:pgSz w:w="15840" w:h="12240" w:orient="landscape"/>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53B" w:rsidRDefault="0033453B" w:rsidP="007E4290">
      <w:pPr>
        <w:spacing w:after="0" w:line="240" w:lineRule="auto"/>
      </w:pPr>
      <w:r>
        <w:separator/>
      </w:r>
    </w:p>
  </w:endnote>
  <w:endnote w:type="continuationSeparator" w:id="0">
    <w:p w:rsidR="0033453B" w:rsidRDefault="0033453B" w:rsidP="007E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05" w:rsidRDefault="005D7B05" w:rsidP="005D7B05">
    <w:pPr>
      <w:pStyle w:val="Footer"/>
    </w:pPr>
  </w:p>
  <w:p w:rsidR="005D7B05" w:rsidRPr="00FB4870" w:rsidRDefault="005D7B05" w:rsidP="005D7B05">
    <w:pPr>
      <w:pStyle w:val="Footer"/>
      <w:jc w:val="center"/>
      <w:rPr>
        <w:sz w:val="16"/>
        <w:szCs w:val="16"/>
        <w:lang w:val="da-DK"/>
      </w:rPr>
    </w:pPr>
    <w:r w:rsidRPr="00FB4870">
      <w:rPr>
        <w:sz w:val="16"/>
        <w:szCs w:val="16"/>
        <w:lang w:val="da-DK"/>
      </w:rPr>
      <w:t>AC Hotel Bella Sky Copenhagen</w:t>
    </w:r>
  </w:p>
  <w:p w:rsidR="005D7B05" w:rsidRPr="00FB4870" w:rsidRDefault="005D7B05" w:rsidP="005D7B05">
    <w:pPr>
      <w:pStyle w:val="Footer"/>
      <w:jc w:val="center"/>
      <w:rPr>
        <w:sz w:val="16"/>
        <w:szCs w:val="16"/>
        <w:lang w:val="da-DK"/>
      </w:rPr>
    </w:pPr>
    <w:r w:rsidRPr="00FB4870">
      <w:rPr>
        <w:sz w:val="16"/>
        <w:szCs w:val="16"/>
        <w:lang w:val="da-DK"/>
      </w:rPr>
      <w:t>Center Boulevard 5, DK-2300 København S, Denmark</w:t>
    </w:r>
  </w:p>
  <w:p w:rsidR="005D7B05" w:rsidRPr="006D1203" w:rsidRDefault="005D7B05" w:rsidP="005D7B05">
    <w:pPr>
      <w:pStyle w:val="Footer"/>
      <w:jc w:val="center"/>
      <w:rPr>
        <w:sz w:val="16"/>
        <w:szCs w:val="16"/>
      </w:rPr>
    </w:pPr>
    <w:r w:rsidRPr="006D1203">
      <w:rPr>
        <w:sz w:val="16"/>
        <w:szCs w:val="16"/>
      </w:rPr>
      <w:t>rooms@bchg.dk</w:t>
    </w:r>
  </w:p>
  <w:p w:rsidR="005D7B05" w:rsidRPr="006D1203" w:rsidRDefault="006D1203" w:rsidP="006D1203">
    <w:pPr>
      <w:pStyle w:val="Footer"/>
      <w:jc w:val="center"/>
      <w:rPr>
        <w:sz w:val="16"/>
        <w:szCs w:val="16"/>
      </w:rPr>
    </w:pPr>
    <w:r w:rsidRPr="006D1203">
      <w:rPr>
        <w:sz w:val="16"/>
        <w:szCs w:val="16"/>
      </w:rPr>
      <w:t>0045 32473535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53B" w:rsidRDefault="0033453B" w:rsidP="007E4290">
      <w:pPr>
        <w:spacing w:after="0" w:line="240" w:lineRule="auto"/>
      </w:pPr>
      <w:r>
        <w:separator/>
      </w:r>
    </w:p>
  </w:footnote>
  <w:footnote w:type="continuationSeparator" w:id="0">
    <w:p w:rsidR="0033453B" w:rsidRDefault="0033453B" w:rsidP="007E4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90" w:rsidRDefault="007E4290">
    <w:pPr>
      <w:pStyle w:val="Header"/>
    </w:pPr>
    <w:r>
      <w:rPr>
        <w:noProof/>
      </w:rPr>
      <w:drawing>
        <wp:inline distT="0" distB="0" distL="0" distR="0" wp14:anchorId="3A8442D4" wp14:editId="7F049C13">
          <wp:extent cx="1541124" cy="80799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8pre_3e695eb7be3cb7b.jpg"/>
                  <pic:cNvPicPr/>
                </pic:nvPicPr>
                <pic:blipFill>
                  <a:blip r:embed="rId1">
                    <a:extLst>
                      <a:ext uri="{28A0092B-C50C-407E-A947-70E740481C1C}">
                        <a14:useLocalDpi xmlns:a14="http://schemas.microsoft.com/office/drawing/2010/main" val="0"/>
                      </a:ext>
                    </a:extLst>
                  </a:blip>
                  <a:stretch>
                    <a:fillRect/>
                  </a:stretch>
                </pic:blipFill>
                <pic:spPr>
                  <a:xfrm>
                    <a:off x="0" y="0"/>
                    <a:ext cx="1608213" cy="8431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90"/>
    <w:rsid w:val="00046C01"/>
    <w:rsid w:val="000D2EC9"/>
    <w:rsid w:val="001E10A5"/>
    <w:rsid w:val="00322B08"/>
    <w:rsid w:val="0033453B"/>
    <w:rsid w:val="003555EF"/>
    <w:rsid w:val="00362E21"/>
    <w:rsid w:val="00392579"/>
    <w:rsid w:val="003A33CF"/>
    <w:rsid w:val="003A4722"/>
    <w:rsid w:val="004B269C"/>
    <w:rsid w:val="00580330"/>
    <w:rsid w:val="005A2F64"/>
    <w:rsid w:val="005D7B05"/>
    <w:rsid w:val="006A14BA"/>
    <w:rsid w:val="006A1DD2"/>
    <w:rsid w:val="006D1203"/>
    <w:rsid w:val="00765C66"/>
    <w:rsid w:val="00766947"/>
    <w:rsid w:val="00777235"/>
    <w:rsid w:val="007778C4"/>
    <w:rsid w:val="007E4290"/>
    <w:rsid w:val="00801B6B"/>
    <w:rsid w:val="00884FD4"/>
    <w:rsid w:val="008E3580"/>
    <w:rsid w:val="00905F5D"/>
    <w:rsid w:val="009174BA"/>
    <w:rsid w:val="009C6ED8"/>
    <w:rsid w:val="00BA64AE"/>
    <w:rsid w:val="00BF1C0E"/>
    <w:rsid w:val="00C262DF"/>
    <w:rsid w:val="00D13AA5"/>
    <w:rsid w:val="00D56CB0"/>
    <w:rsid w:val="00D9135B"/>
    <w:rsid w:val="00DD024A"/>
    <w:rsid w:val="00E5086D"/>
    <w:rsid w:val="00F35051"/>
    <w:rsid w:val="00F52756"/>
    <w:rsid w:val="00F9502E"/>
    <w:rsid w:val="00F96564"/>
    <w:rsid w:val="00FB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9510B5-8026-4D3C-81E7-2BAD32D1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290"/>
  </w:style>
  <w:style w:type="paragraph" w:styleId="Footer">
    <w:name w:val="footer"/>
    <w:basedOn w:val="Normal"/>
    <w:link w:val="FooterChar"/>
    <w:uiPriority w:val="99"/>
    <w:unhideWhenUsed/>
    <w:rsid w:val="007E4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290"/>
  </w:style>
  <w:style w:type="paragraph" w:styleId="ListParagraph">
    <w:name w:val="List Paragraph"/>
    <w:basedOn w:val="Normal"/>
    <w:uiPriority w:val="34"/>
    <w:qFormat/>
    <w:rsid w:val="007778C4"/>
    <w:pPr>
      <w:ind w:left="720"/>
      <w:contextualSpacing/>
    </w:pPr>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540</Words>
  <Characters>3081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Puleo</dc:creator>
  <cp:keywords/>
  <dc:description/>
  <cp:lastModifiedBy>Rose Puleo</cp:lastModifiedBy>
  <cp:revision>10</cp:revision>
  <dcterms:created xsi:type="dcterms:W3CDTF">2018-04-10T12:03:00Z</dcterms:created>
  <dcterms:modified xsi:type="dcterms:W3CDTF">2018-04-11T17:06:00Z</dcterms:modified>
</cp:coreProperties>
</file>